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943" w:rsidRDefault="00923C4C" w:rsidP="001D5C11">
      <w:pPr>
        <w:jc w:val="center"/>
        <w:rPr>
          <w:b/>
        </w:rPr>
      </w:pPr>
      <w:r>
        <w:rPr>
          <w:b/>
        </w:rPr>
        <w:t xml:space="preserve">                                                                                                  </w:t>
      </w:r>
      <w:r w:rsidR="00625AD4">
        <w:rPr>
          <w:b/>
        </w:rPr>
        <w:t xml:space="preserve">                      </w:t>
      </w:r>
      <w:r w:rsidR="00D3363C">
        <w:rPr>
          <w:b/>
        </w:rPr>
        <w:t xml:space="preserve">№ </w:t>
      </w:r>
      <w:r w:rsidR="005D67F0" w:rsidRPr="005D67F0">
        <w:rPr>
          <w:b/>
        </w:rPr>
        <w:t xml:space="preserve">77 </w:t>
      </w:r>
    </w:p>
    <w:p w:rsidR="00585943" w:rsidRDefault="00585943" w:rsidP="00585943">
      <w:pPr>
        <w:pStyle w:val="ConsPlusNormal"/>
        <w:ind w:left="-709" w:firstLine="709"/>
        <w:jc w:val="center"/>
        <w:rPr>
          <w:rFonts w:ascii="Times New Roman" w:hAnsi="Times New Roman" w:cs="Times New Roman"/>
          <w:sz w:val="24"/>
          <w:szCs w:val="24"/>
        </w:rPr>
      </w:pPr>
      <w:r>
        <w:rPr>
          <w:rFonts w:ascii="Times New Roman" w:hAnsi="Times New Roman" w:cs="Times New Roman"/>
          <w:sz w:val="24"/>
          <w:szCs w:val="24"/>
        </w:rPr>
        <w:t xml:space="preserve">ТРЕБОВАНИЯ </w:t>
      </w: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1E06EB">
        <w:rPr>
          <w:rFonts w:ascii="Times New Roman" w:hAnsi="Times New Roman" w:cs="Times New Roman"/>
          <w:sz w:val="24"/>
          <w:szCs w:val="24"/>
        </w:rPr>
        <w:t xml:space="preserve">относящейся к </w:t>
      </w:r>
      <w:r w:rsidR="00460647">
        <w:rPr>
          <w:rFonts w:ascii="Times New Roman" w:hAnsi="Times New Roman" w:cs="Times New Roman"/>
          <w:sz w:val="24"/>
          <w:szCs w:val="24"/>
        </w:rPr>
        <w:t>старшей</w:t>
      </w:r>
      <w:r w:rsidR="001E06EB" w:rsidRPr="00CE73B0">
        <w:rPr>
          <w:rFonts w:ascii="Times New Roman" w:hAnsi="Times New Roman" w:cs="Times New Roman"/>
          <w:sz w:val="24"/>
          <w:szCs w:val="24"/>
        </w:rPr>
        <w:t xml:space="preserve"> группе должностей гражданско</w:t>
      </w:r>
      <w:r w:rsidR="001E06EB">
        <w:rPr>
          <w:rFonts w:ascii="Times New Roman" w:hAnsi="Times New Roman" w:cs="Times New Roman"/>
          <w:sz w:val="24"/>
          <w:szCs w:val="24"/>
        </w:rPr>
        <w:t xml:space="preserve">й службы </w:t>
      </w:r>
      <w:r w:rsidR="00F61344">
        <w:rPr>
          <w:rFonts w:ascii="Times New Roman" w:hAnsi="Times New Roman" w:cs="Times New Roman"/>
          <w:sz w:val="24"/>
          <w:szCs w:val="24"/>
        </w:rPr>
        <w:t>категории: «</w:t>
      </w:r>
      <w:r w:rsidR="00460647">
        <w:rPr>
          <w:rFonts w:ascii="Times New Roman" w:hAnsi="Times New Roman" w:cs="Times New Roman"/>
          <w:sz w:val="24"/>
          <w:szCs w:val="24"/>
        </w:rPr>
        <w:t>специалисты</w:t>
      </w:r>
      <w:r w:rsidR="00F61344">
        <w:rPr>
          <w:rFonts w:ascii="Times New Roman" w:hAnsi="Times New Roman" w:cs="Times New Roman"/>
          <w:sz w:val="24"/>
          <w:szCs w:val="24"/>
        </w:rPr>
        <w:t xml:space="preserve">»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846EEC" w:rsidRP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а) наличие высшего образования не ниже уровня бакалавриата.</w:t>
      </w:r>
    </w:p>
    <w:p w:rsid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846EEC">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846EEC">
      <w:pPr>
        <w:pStyle w:val="ConsPlusNormal"/>
        <w:ind w:firstLine="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F00F5E" w:rsidRDefault="00846EEC" w:rsidP="00F00F5E">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4B04AC" w:rsidRDefault="001C12DB" w:rsidP="003910C2">
      <w:pPr>
        <w:pStyle w:val="ConsPlusNormal"/>
        <w:ind w:left="-567" w:firstLine="540"/>
        <w:jc w:val="both"/>
        <w:rPr>
          <w:rFonts w:ascii="Times New Roman" w:hAnsi="Times New Roman" w:cs="Times New Roman"/>
          <w:b/>
          <w:sz w:val="24"/>
          <w:szCs w:val="24"/>
        </w:rPr>
      </w:pPr>
      <w:r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F00F5E" w:rsidRDefault="00ED700F" w:rsidP="00F00F5E">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F00F5E" w:rsidRPr="00F00F5E" w:rsidRDefault="00755B46" w:rsidP="00F00F5E">
      <w:pPr>
        <w:pStyle w:val="ConsPlusNormal"/>
        <w:ind w:left="-567" w:firstLine="540"/>
        <w:jc w:val="both"/>
        <w:rPr>
          <w:rFonts w:ascii="Times New Roman" w:hAnsi="Times New Roman" w:cs="Times New Roman"/>
          <w:b/>
          <w:sz w:val="24"/>
          <w:szCs w:val="24"/>
        </w:rPr>
      </w:pPr>
      <w:r w:rsidRPr="00F00F5E">
        <w:rPr>
          <w:rFonts w:ascii="Times New Roman" w:hAnsi="Times New Roman" w:cs="Times New Roman"/>
          <w:b/>
          <w:sz w:val="24"/>
          <w:szCs w:val="24"/>
        </w:rPr>
        <w:t>а)</w:t>
      </w:r>
      <w:r w:rsidRPr="00F00F5E">
        <w:rPr>
          <w:rFonts w:ascii="Times New Roman" w:hAnsi="Times New Roman" w:cs="Times New Roman"/>
          <w:sz w:val="24"/>
          <w:szCs w:val="24"/>
        </w:rPr>
        <w:t xml:space="preserve"> </w:t>
      </w:r>
      <w:r w:rsidRPr="00F00F5E">
        <w:rPr>
          <w:rFonts w:ascii="Times New Roman" w:hAnsi="Times New Roman" w:cs="Times New Roman"/>
          <w:b/>
          <w:sz w:val="24"/>
          <w:szCs w:val="24"/>
        </w:rPr>
        <w:t xml:space="preserve">наличие высшего образования </w:t>
      </w:r>
      <w:r w:rsidRPr="00F00F5E">
        <w:rPr>
          <w:rFonts w:ascii="Times New Roman" w:hAnsi="Times New Roman" w:cs="Times New Roman"/>
          <w:b/>
          <w:sz w:val="24"/>
          <w:szCs w:val="24"/>
          <w:u w:val="single"/>
        </w:rPr>
        <w:t>по специальности, направлению подготовки</w:t>
      </w:r>
      <w:r w:rsidRPr="00F00F5E">
        <w:rPr>
          <w:rFonts w:ascii="Times New Roman" w:hAnsi="Times New Roman" w:cs="Times New Roman"/>
          <w:sz w:val="24"/>
          <w:szCs w:val="24"/>
        </w:rPr>
        <w:t xml:space="preserve">: </w:t>
      </w:r>
      <w:r w:rsidR="00F00F5E" w:rsidRPr="00F00F5E">
        <w:rPr>
          <w:rFonts w:ascii="Times New Roman" w:hAnsi="Times New Roman" w:cs="Times New Roman"/>
          <w:sz w:val="24"/>
          <w:szCs w:val="24"/>
        </w:rPr>
        <w:t>«Экономика», «Экономика и управление»,  «Финансы и кредит», «Юриспруденция»,  «Государственный аудит»</w:t>
      </w:r>
      <w:r w:rsidR="00460647">
        <w:rPr>
          <w:rFonts w:ascii="Times New Roman" w:hAnsi="Times New Roman" w:cs="Times New Roman"/>
          <w:sz w:val="24"/>
          <w:szCs w:val="24"/>
        </w:rPr>
        <w:t>,</w:t>
      </w:r>
      <w:r w:rsidR="00F00F5E" w:rsidRPr="00F00F5E">
        <w:rPr>
          <w:rFonts w:ascii="Times New Roman" w:hAnsi="Times New Roman" w:cs="Times New Roman"/>
          <w:sz w:val="24"/>
          <w:szCs w:val="24"/>
        </w:rPr>
        <w:t xml:space="preserve"> </w:t>
      </w:r>
      <w:r w:rsidR="00460647" w:rsidRPr="00460647">
        <w:rPr>
          <w:rFonts w:ascii="Times New Roman" w:hAnsi="Times New Roman" w:cs="Times New Roman"/>
          <w:sz w:val="24"/>
          <w:szCs w:val="24"/>
        </w:rPr>
        <w:t>«Государственное и муниципальное управление»</w:t>
      </w:r>
      <w:r w:rsidR="00460647">
        <w:t xml:space="preserve"> </w:t>
      </w:r>
      <w:r w:rsidR="00460647" w:rsidRPr="00F00F5E">
        <w:rPr>
          <w:rFonts w:ascii="Times New Roman" w:hAnsi="Times New Roman" w:cs="Times New Roman"/>
          <w:sz w:val="24"/>
          <w:szCs w:val="24"/>
        </w:rPr>
        <w:t xml:space="preserve"> </w:t>
      </w:r>
      <w:r w:rsidR="00F00F5E" w:rsidRPr="00F00F5E">
        <w:rPr>
          <w:rFonts w:ascii="Times New Roman" w:hAnsi="Times New Roman" w:cs="Times New Roman"/>
          <w:sz w:val="24"/>
          <w:szCs w:val="24"/>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F00F5E" w:rsidRPr="00BE17B4" w:rsidRDefault="00F00F5E" w:rsidP="00F00F5E">
      <w:pPr>
        <w:ind w:left="-567"/>
        <w:jc w:val="both"/>
      </w:pPr>
      <w:r w:rsidRPr="00BE17B4">
        <w:t xml:space="preserve">          Допустимые специальности, направления подготовки при условии наличия опыта работы в налоговых и финансовых органах: «Прикладная информатика в экономике», «Информационные системы в экономике»,  «Менеджм</w:t>
      </w:r>
      <w:r w:rsidR="00BE17B4" w:rsidRPr="00BE17B4">
        <w:t>ент», «Информатика и вычислительная техника», «Информационная безопасность», «Математика и механика», «Психологические науки», «Социология и социальная работа», «Управление качеством».</w:t>
      </w:r>
    </w:p>
    <w:p w:rsidR="00554B37" w:rsidRPr="00F00F5E" w:rsidRDefault="00F00F5E" w:rsidP="00F00F5E">
      <w:pPr>
        <w:pStyle w:val="ConsPlusNormal"/>
        <w:ind w:left="-709" w:firstLine="0"/>
        <w:jc w:val="both"/>
        <w:rPr>
          <w:rFonts w:ascii="Times New Roman" w:hAnsi="Times New Roman" w:cs="Times New Roman"/>
          <w:b/>
          <w:sz w:val="24"/>
          <w:szCs w:val="24"/>
        </w:rPr>
      </w:pPr>
      <w:r>
        <w:rPr>
          <w:b/>
        </w:rPr>
        <w:t xml:space="preserve">          </w:t>
      </w:r>
      <w:r w:rsidRPr="00F00F5E">
        <w:rPr>
          <w:rFonts w:ascii="Times New Roman" w:hAnsi="Times New Roman" w:cs="Times New Roman"/>
          <w:b/>
          <w:sz w:val="24"/>
          <w:szCs w:val="24"/>
        </w:rPr>
        <w:t xml:space="preserve"> </w:t>
      </w:r>
      <w:r w:rsidR="00554B37" w:rsidRPr="00F00F5E">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1D7A02" w:rsidRPr="001D7A02" w:rsidRDefault="001D7A02" w:rsidP="00554B37">
      <w:pPr>
        <w:pStyle w:val="ConsPlusNormal"/>
        <w:ind w:left="-567" w:firstLine="540"/>
        <w:jc w:val="both"/>
        <w:rPr>
          <w:rFonts w:ascii="Times New Roman" w:hAnsi="Times New Roman" w:cs="Times New Roman"/>
          <w:sz w:val="24"/>
          <w:szCs w:val="24"/>
        </w:rPr>
      </w:pPr>
      <w:r w:rsidRPr="001D7A02">
        <w:rPr>
          <w:rFonts w:ascii="Times New Roman" w:hAnsi="Times New Roman" w:cs="Times New Roman"/>
          <w:sz w:val="24"/>
          <w:szCs w:val="24"/>
        </w:rPr>
        <w:t xml:space="preserve">включая </w:t>
      </w:r>
      <w:hyperlink r:id="rId9" w:history="1">
        <w:r w:rsidRPr="001D7A02">
          <w:rPr>
            <w:rFonts w:ascii="Times New Roman" w:hAnsi="Times New Roman" w:cs="Times New Roman"/>
            <w:sz w:val="24"/>
            <w:szCs w:val="24"/>
          </w:rPr>
          <w:t>Конституцию</w:t>
        </w:r>
      </w:hyperlink>
      <w:r w:rsidRPr="001D7A02">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Pr>
          <w:rFonts w:ascii="Times New Roman" w:hAnsi="Times New Roman" w:cs="Times New Roman"/>
          <w:sz w:val="24"/>
          <w:szCs w:val="24"/>
        </w:rPr>
        <w:t>;</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в) наличие иных профессиональных знаний: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г) наличие профессиональных умений: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w:t>
      </w:r>
      <w:r w:rsidRPr="00B63BE7">
        <w:rPr>
          <w:rFonts w:ascii="Times New Roman" w:hAnsi="Times New Roman" w:cs="Times New Roman"/>
          <w:sz w:val="24"/>
          <w:szCs w:val="24"/>
        </w:rPr>
        <w:lastRenderedPageBreak/>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58121E" w:rsidRPr="00B63BE7" w:rsidRDefault="001C12DB" w:rsidP="0070497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1.3. </w:t>
      </w:r>
      <w:r w:rsidR="0058121E" w:rsidRPr="00B63BE7">
        <w:rPr>
          <w:rFonts w:ascii="Times New Roman" w:hAnsi="Times New Roman" w:cs="Times New Roman"/>
          <w:b/>
          <w:sz w:val="24"/>
          <w:szCs w:val="24"/>
        </w:rPr>
        <w:t>Функциональные квалификационные требования:</w:t>
      </w:r>
    </w:p>
    <w:p w:rsidR="00755B46" w:rsidRPr="00654266" w:rsidRDefault="00755B46" w:rsidP="00755B46">
      <w:pPr>
        <w:ind w:left="-567" w:firstLine="567"/>
        <w:jc w:val="both"/>
        <w:rPr>
          <w:b/>
        </w:rPr>
      </w:pPr>
      <w:r w:rsidRPr="00654266">
        <w:rPr>
          <w:b/>
        </w:rPr>
        <w:t xml:space="preserve">а) наличие функциональных знаний в сфере законодательства Российской Федерации: </w:t>
      </w:r>
    </w:p>
    <w:p w:rsidR="00BE17B4" w:rsidRPr="00BE17B4" w:rsidRDefault="001D7A02" w:rsidP="00BE17B4">
      <w:pPr>
        <w:pStyle w:val="ConsPlusNormal"/>
        <w:ind w:left="-567" w:firstLine="567"/>
        <w:jc w:val="both"/>
        <w:rPr>
          <w:rFonts w:ascii="Times New Roman" w:hAnsi="Times New Roman" w:cs="Times New Roman"/>
          <w:sz w:val="24"/>
          <w:szCs w:val="24"/>
        </w:rPr>
      </w:pPr>
      <w:r w:rsidRPr="00BE17B4">
        <w:rPr>
          <w:sz w:val="24"/>
          <w:szCs w:val="24"/>
        </w:rPr>
        <w:t> </w:t>
      </w:r>
      <w:r w:rsidR="00BE17B4" w:rsidRPr="00BE17B4">
        <w:rPr>
          <w:rFonts w:ascii="Times New Roman" w:hAnsi="Times New Roman" w:cs="Times New Roman"/>
          <w:sz w:val="24"/>
          <w:szCs w:val="24"/>
        </w:rPr>
        <w:t>- знать основы налогообложения,</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знать порядок и принципы предоставления государственных услуг ФНС России, в том числе в электронной форме,</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знать понятие и принципы функционирования единого портала государственных и муниципальных услуг и многофункциональных центров предоставления государственных и муниципальных услуг,</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знать права (обязанности) заявителей (государственных органов)  при получении (предоставлении) государственных услуг,</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xml:space="preserve">- знать основные модели и принципы взаимодействия со средствами массовой информации и общественностью, </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обладать основами делового этикета;</w:t>
      </w:r>
    </w:p>
    <w:p w:rsidR="00755B46" w:rsidRPr="00654266" w:rsidRDefault="00755B46" w:rsidP="00BE17B4">
      <w:pPr>
        <w:jc w:val="both"/>
        <w:rPr>
          <w:b/>
        </w:rPr>
      </w:pPr>
      <w:r w:rsidRPr="00654266">
        <w:rPr>
          <w:b/>
        </w:rPr>
        <w:t xml:space="preserve">б) наличие функциональных умений: </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иметь навыки рассмотрения обращений, запросов, ходатайств, жалоб,</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по вопросам предоставления информации и сведений  из реестров (баз данных), выдача справок, выписок, документов,</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иметь навыки  в проведении консультаций по вопросам, отнесенным к служебной компетенции,</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иметь навыки  в организации и проведении семинаров, деловых встреч, переговоров и совещаний.</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Южно-Сахалинск, ул.</w:t>
      </w:r>
      <w:r w:rsidR="002D460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Карла Маркса, д. 14,  Управление Федеральной налоговой службы по Сахалинской области, отдел кадров, кабинет № 202. Контактный телефон: </w:t>
      </w:r>
      <w:r w:rsidR="00F10D45">
        <w:rPr>
          <w:rFonts w:ascii="Times New Roman" w:hAnsi="Times New Roman" w:cs="Times New Roman"/>
          <w:sz w:val="24"/>
          <w:szCs w:val="24"/>
        </w:rPr>
        <w:t>(4242)</w:t>
      </w:r>
      <w:r w:rsidR="006426CD" w:rsidRPr="00B63BE7">
        <w:rPr>
          <w:rFonts w:ascii="Times New Roman" w:hAnsi="Times New Roman" w:cs="Times New Roman"/>
          <w:sz w:val="24"/>
          <w:szCs w:val="24"/>
        </w:rPr>
        <w:t>74-02-89.</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3261D" w:rsidRDefault="00D94B7C" w:rsidP="0063261D">
      <w:pPr>
        <w:ind w:left="-709" w:firstLine="540"/>
        <w:jc w:val="both"/>
      </w:pPr>
      <w:r w:rsidRPr="00CE73B0">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w:t>
      </w:r>
      <w:r w:rsidR="00A77BE8">
        <w:t xml:space="preserve">иным </w:t>
      </w:r>
      <w:r w:rsidRPr="00CE73B0">
        <w:t xml:space="preserve">установленным законодательством Российской Федерации о государственной гражданской службе требованиям </w:t>
      </w:r>
      <w:r w:rsidR="00A77BE8">
        <w:t xml:space="preserve">к гражданским служащим. </w:t>
      </w:r>
      <w:r w:rsidR="00CD31E9">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lastRenderedPageBreak/>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заполненную и подписанную анкету, форма которой утверждается </w:t>
      </w:r>
      <w:r w:rsidR="000C6BC7">
        <w:rPr>
          <w:rFonts w:ascii="Times New Roman" w:hAnsi="Times New Roman" w:cs="Times New Roman"/>
          <w:sz w:val="24"/>
          <w:szCs w:val="24"/>
        </w:rPr>
        <w:t xml:space="preserve">распоряжением Правительства </w:t>
      </w:r>
      <w:r w:rsidRPr="00CE73B0">
        <w:rPr>
          <w:rFonts w:ascii="Times New Roman" w:hAnsi="Times New Roman" w:cs="Times New Roman"/>
          <w:sz w:val="24"/>
          <w:szCs w:val="24"/>
        </w:rPr>
        <w:t xml:space="preserve">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w:t>
      </w:r>
      <w:r w:rsidR="00A77BE8">
        <w:rPr>
          <w:rFonts w:ascii="Times New Roman" w:hAnsi="Times New Roman" w:cs="Times New Roman"/>
          <w:sz w:val="24"/>
          <w:szCs w:val="24"/>
        </w:rPr>
        <w:t xml:space="preserve">, квалификацию </w:t>
      </w:r>
      <w:r w:rsidRPr="00B74F2F">
        <w:rPr>
          <w:rFonts w:ascii="Times New Roman" w:hAnsi="Times New Roman" w:cs="Times New Roman"/>
          <w:sz w:val="24"/>
          <w:szCs w:val="24"/>
        </w:rPr>
        <w:t xml:space="preserve">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w:t>
      </w:r>
      <w:r w:rsidR="00CD31E9">
        <w:t>случае с его несоответствия</w:t>
      </w:r>
      <w:r w:rsidRPr="00CE73B0">
        <w:t xml:space="preserve"> ква</w:t>
      </w:r>
      <w:r w:rsidR="00106358">
        <w:t>лификационным требованиям</w:t>
      </w:r>
      <w:r w:rsidR="00CD31E9">
        <w:t xml:space="preserve"> для замещения должностей гражданской службы, на включение в Кадровый резерв для замещения которых объявлен конкурс</w:t>
      </w:r>
      <w:r w:rsidRPr="00CE73B0">
        <w:t xml:space="preserve">, а также </w:t>
      </w:r>
      <w:r w:rsidR="00850BFC">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850BFC" w:rsidRDefault="00850BFC" w:rsidP="00135F83">
      <w:pPr>
        <w:ind w:left="-709" w:right="-2" w:firstLine="709"/>
        <w:jc w:val="both"/>
      </w:pPr>
      <w:r>
        <w:rPr>
          <w:b/>
        </w:rPr>
        <w:t xml:space="preserve">Гражданский служащий  не допускается </w:t>
      </w:r>
      <w:r w:rsidRPr="00850BFC">
        <w:t>к участию в конкурсе в случае наличия у него дисциплинарного взыскания ,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Претендент на </w:t>
      </w:r>
      <w:r w:rsidR="001911DA">
        <w:rPr>
          <w:rFonts w:ascii="Times New Roman" w:hAnsi="Times New Roman" w:cs="Times New Roman"/>
          <w:sz w:val="24"/>
          <w:szCs w:val="24"/>
        </w:rPr>
        <w:t>включение в Кадровый резерв</w:t>
      </w:r>
      <w:r w:rsidRPr="00CE73B0">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w:t>
      </w:r>
      <w:r w:rsidRPr="00CE73B0">
        <w:lastRenderedPageBreak/>
        <w:t xml:space="preserve">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1911DA">
        <w:rPr>
          <w:b/>
        </w:rPr>
        <w:t>10.01.2024</w:t>
      </w:r>
      <w:r w:rsidRPr="00075361">
        <w:rPr>
          <w:b/>
        </w:rPr>
        <w:t xml:space="preserve">. </w:t>
      </w:r>
      <w:r w:rsidRPr="00CE73B0">
        <w:rPr>
          <w:b/>
        </w:rPr>
        <w:t xml:space="preserve">Конкурс будет проводиться по адресу: г. Южно-Сахалинск, ул. Карла Маркса, д.14, кабинет  № 202, Управление ФНС России по Сахалинской области, телефоны: </w:t>
      </w:r>
      <w:r w:rsidR="00CB5ABA">
        <w:rPr>
          <w:b/>
        </w:rPr>
        <w:t>74-02-89</w:t>
      </w:r>
      <w:r w:rsidRPr="00CE73B0">
        <w:rPr>
          <w:b/>
        </w:rPr>
        <w:t>.</w:t>
      </w:r>
    </w:p>
    <w:p w:rsidR="0023461C" w:rsidRPr="00CE73B0" w:rsidRDefault="003B2003" w:rsidP="00665BBE">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665BBE">
      <w:pPr>
        <w:pStyle w:val="a7"/>
        <w:shd w:val="clear" w:color="auto" w:fill="FFFFFF"/>
        <w:tabs>
          <w:tab w:val="left" w:pos="1138"/>
        </w:tabs>
        <w:ind w:left="-709" w:firstLine="709"/>
        <w:jc w:val="both"/>
        <w:rPr>
          <w:sz w:val="24"/>
          <w:szCs w:val="24"/>
        </w:rPr>
      </w:pPr>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Pr>
          <w:sz w:val="24"/>
          <w:szCs w:val="24"/>
        </w:rPr>
        <w:t xml:space="preserve"> гражданской службы</w:t>
      </w:r>
      <w:r w:rsidRPr="00B74F2F">
        <w:rPr>
          <w:sz w:val="24"/>
          <w:szCs w:val="24"/>
        </w:rPr>
        <w:t xml:space="preserve">, на </w:t>
      </w:r>
      <w:r w:rsidR="00CB5ABA">
        <w:rPr>
          <w:sz w:val="24"/>
          <w:szCs w:val="24"/>
        </w:rPr>
        <w:t>включение в Кадровый резерв</w:t>
      </w:r>
      <w:r w:rsidRPr="00B74F2F">
        <w:rPr>
          <w:sz w:val="24"/>
          <w:szCs w:val="24"/>
        </w:rPr>
        <w:t xml:space="preserve"> </w:t>
      </w:r>
      <w:r w:rsidR="000C6BC7">
        <w:rPr>
          <w:sz w:val="24"/>
          <w:szCs w:val="24"/>
        </w:rPr>
        <w:t xml:space="preserve"> для замещения которой</w:t>
      </w:r>
      <w:r w:rsidRPr="00B74F2F">
        <w:rPr>
          <w:sz w:val="24"/>
          <w:szCs w:val="24"/>
        </w:rPr>
        <w:t xml:space="preserve">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Pr>
          <w:sz w:val="24"/>
          <w:szCs w:val="24"/>
        </w:rPr>
        <w:t xml:space="preserve">замещения соответствующих должностей гражданской службы. </w:t>
      </w:r>
    </w:p>
    <w:p w:rsidR="00AF267C" w:rsidRDefault="00AF267C" w:rsidP="00A54D75">
      <w:pPr>
        <w:ind w:left="-709" w:firstLine="709"/>
        <w:jc w:val="both"/>
        <w:rPr>
          <w:b/>
        </w:rPr>
      </w:pPr>
      <w:r w:rsidRPr="00CE73B0">
        <w:rPr>
          <w:b/>
        </w:rPr>
        <w:t>6. Методы оценки:</w:t>
      </w:r>
    </w:p>
    <w:p w:rsidR="009B5B49" w:rsidRDefault="009B5B49" w:rsidP="009B5B49">
      <w:pPr>
        <w:overflowPunct w:val="0"/>
        <w:autoSpaceDE w:val="0"/>
        <w:autoSpaceDN w:val="0"/>
        <w:adjustRightInd w:val="0"/>
        <w:jc w:val="both"/>
        <w:textAlignment w:val="baseline"/>
        <w:rPr>
          <w:b/>
        </w:rPr>
      </w:pPr>
      <w:r>
        <w:rPr>
          <w:b/>
        </w:rPr>
        <w:t xml:space="preserve">Тестирование                                                                                                      </w:t>
      </w:r>
    </w:p>
    <w:p w:rsidR="009B5B49" w:rsidRDefault="009B5B49" w:rsidP="009B5B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Тестирование проводится:</w:t>
      </w:r>
    </w:p>
    <w:p w:rsidR="009B5B49" w:rsidRDefault="009B5B49" w:rsidP="009B5B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на соответствие базовым квалификационным требованиям</w:t>
      </w:r>
      <w:r>
        <w:rPr>
          <w:rFonts w:ascii="Times New Roman" w:hAnsi="Times New Roman" w:cs="Times New Roman"/>
          <w:sz w:val="24"/>
          <w:szCs w:val="24"/>
        </w:rPr>
        <w:t xml:space="preserve"> (Часть 1 - 50 вопросов) и </w:t>
      </w:r>
    </w:p>
    <w:p w:rsidR="009B5B49" w:rsidRDefault="009B5B49" w:rsidP="009B5B49">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по вопросам профессиональной служебной деятельности</w:t>
      </w:r>
      <w:r>
        <w:rPr>
          <w:rFonts w:ascii="Times New Roman" w:hAnsi="Times New Roman" w:cs="Times New Roman"/>
          <w:sz w:val="24"/>
          <w:szCs w:val="24"/>
        </w:rPr>
        <w:t xml:space="preserve"> исходя из области и вида профессиональной служебной деятельности </w:t>
      </w:r>
      <w:r w:rsidRPr="009B5B49">
        <w:rPr>
          <w:rFonts w:ascii="Times New Roman" w:hAnsi="Times New Roman" w:cs="Times New Roman"/>
          <w:sz w:val="24"/>
          <w:szCs w:val="24"/>
        </w:rPr>
        <w:t>по должности</w:t>
      </w:r>
      <w:r w:rsidR="006C42A3">
        <w:rPr>
          <w:rFonts w:ascii="Times New Roman" w:hAnsi="Times New Roman" w:cs="Times New Roman"/>
          <w:sz w:val="24"/>
          <w:szCs w:val="24"/>
        </w:rPr>
        <w:t xml:space="preserve"> гражданской службы</w:t>
      </w:r>
      <w:r w:rsidRPr="009B5B49">
        <w:rPr>
          <w:rFonts w:ascii="Times New Roman" w:hAnsi="Times New Roman" w:cs="Times New Roman"/>
          <w:sz w:val="24"/>
          <w:szCs w:val="24"/>
        </w:rPr>
        <w:t xml:space="preserve">, </w:t>
      </w:r>
      <w:r w:rsidR="00C91DF7">
        <w:rPr>
          <w:rFonts w:ascii="Times New Roman" w:hAnsi="Times New Roman" w:cs="Times New Roman"/>
          <w:sz w:val="24"/>
          <w:szCs w:val="24"/>
        </w:rPr>
        <w:t xml:space="preserve"> </w:t>
      </w:r>
      <w:r w:rsidRPr="009B5B49">
        <w:rPr>
          <w:rFonts w:ascii="Times New Roman" w:hAnsi="Times New Roman" w:cs="Times New Roman"/>
          <w:sz w:val="24"/>
          <w:szCs w:val="24"/>
        </w:rPr>
        <w:t>на включение в Кадровый резерв  для замещения которой претендуют кандидаты</w:t>
      </w:r>
      <w:r>
        <w:rPr>
          <w:rFonts w:ascii="Times New Roman" w:hAnsi="Times New Roman" w:cs="Times New Roman"/>
          <w:sz w:val="24"/>
          <w:szCs w:val="24"/>
        </w:rPr>
        <w:t xml:space="preserve"> (Часть 2 - 10 вопросов);</w:t>
      </w:r>
    </w:p>
    <w:p w:rsidR="009B5B49" w:rsidRDefault="009B5B49" w:rsidP="009B5B49">
      <w:pPr>
        <w:pStyle w:val="510"/>
        <w:spacing w:line="317" w:lineRule="exact"/>
        <w:rPr>
          <w:sz w:val="24"/>
          <w:szCs w:val="24"/>
        </w:rPr>
      </w:pPr>
      <w:r>
        <w:rPr>
          <w:sz w:val="24"/>
          <w:szCs w:val="24"/>
        </w:rPr>
        <w:t xml:space="preserve">При тестировании используется </w:t>
      </w:r>
      <w:r>
        <w:rPr>
          <w:b/>
          <w:sz w:val="24"/>
          <w:szCs w:val="24"/>
        </w:rPr>
        <w:t>единый перечень вопросов.</w:t>
      </w:r>
    </w:p>
    <w:p w:rsidR="009B5B49" w:rsidRDefault="009B5B49" w:rsidP="009B5B49">
      <w:pPr>
        <w:pStyle w:val="510"/>
        <w:spacing w:line="317" w:lineRule="exact"/>
        <w:rPr>
          <w:sz w:val="24"/>
          <w:szCs w:val="24"/>
        </w:rPr>
      </w:pPr>
      <w:r>
        <w:rPr>
          <w:sz w:val="24"/>
          <w:szCs w:val="24"/>
        </w:rPr>
        <w:t>Общий Тест в целом должен содержать не менее 40 и не более 60 вопросов.</w:t>
      </w:r>
    </w:p>
    <w:p w:rsidR="009B5B49" w:rsidRDefault="009B5B49" w:rsidP="009B5B49">
      <w:pPr>
        <w:pStyle w:val="ConsPlusNormal"/>
        <w:widowControl/>
        <w:ind w:left="-709" w:firstLine="0"/>
        <w:jc w:val="both"/>
        <w:rPr>
          <w:rFonts w:ascii="Times New Roman" w:hAnsi="Times New Roman" w:cs="Times New Roman"/>
          <w:b/>
          <w:sz w:val="24"/>
          <w:szCs w:val="24"/>
        </w:rPr>
      </w:pPr>
      <w:r>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Pr>
          <w:rFonts w:ascii="Times New Roman" w:hAnsi="Times New Roman" w:cs="Times New Roman"/>
          <w:b/>
          <w:sz w:val="24"/>
          <w:szCs w:val="24"/>
        </w:rPr>
        <w:t>всех кандидатов</w:t>
      </w:r>
      <w:r>
        <w:rPr>
          <w:rFonts w:ascii="Times New Roman" w:hAnsi="Times New Roman" w:cs="Times New Roman"/>
          <w:sz w:val="24"/>
          <w:szCs w:val="24"/>
        </w:rPr>
        <w:t xml:space="preserve">, участвующих </w:t>
      </w:r>
      <w:r>
        <w:rPr>
          <w:rFonts w:ascii="Times New Roman" w:hAnsi="Times New Roman" w:cs="Times New Roman"/>
          <w:b/>
          <w:sz w:val="24"/>
          <w:szCs w:val="24"/>
        </w:rPr>
        <w:t>в конкурсе.</w:t>
      </w:r>
    </w:p>
    <w:p w:rsidR="009B5B49" w:rsidRDefault="009B5B49" w:rsidP="00C91DF7">
      <w:pPr>
        <w:pStyle w:val="ConsPlusNormal"/>
        <w:widowControl/>
        <w:ind w:left="-709"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Тест (перечень вопросов</w:t>
      </w:r>
      <w:r>
        <w:rPr>
          <w:rFonts w:ascii="Times New Roman" w:hAnsi="Times New Roman" w:cs="Times New Roman"/>
          <w:sz w:val="24"/>
          <w:szCs w:val="24"/>
        </w:rPr>
        <w:t xml:space="preserve"> (Часть 1</w:t>
      </w:r>
      <w:r>
        <w:rPr>
          <w:rFonts w:ascii="Times New Roman" w:hAnsi="Times New Roman" w:cs="Times New Roman"/>
          <w:b/>
          <w:sz w:val="24"/>
          <w:szCs w:val="24"/>
        </w:rPr>
        <w:t xml:space="preserve">) на соответствие базовым квалификационным требованиям </w:t>
      </w:r>
      <w:r>
        <w:rPr>
          <w:rFonts w:ascii="Times New Roman" w:hAnsi="Times New Roman" w:cs="Times New Roman"/>
          <w:sz w:val="24"/>
          <w:szCs w:val="24"/>
        </w:rPr>
        <w:t>для замещения должностей государственной гражданской службы в</w:t>
      </w:r>
      <w:r>
        <w:rPr>
          <w:rFonts w:ascii="Times New Roman" w:hAnsi="Times New Roman" w:cs="Times New Roman"/>
          <w:bCs/>
          <w:sz w:val="24"/>
          <w:szCs w:val="24"/>
        </w:rPr>
        <w:t xml:space="preserve"> </w:t>
      </w:r>
      <w:r>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Pr>
          <w:rFonts w:ascii="Times New Roman" w:hAnsi="Times New Roman" w:cs="Times New Roman"/>
          <w:b/>
          <w:sz w:val="24"/>
          <w:szCs w:val="24"/>
        </w:rPr>
        <w:t>базовым квалификационным требованиям, которые включают:</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знания и умения в области информационно-коммуникационных технологий;</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государственного языка Российской Федерации – русского языка;</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Тестирование проводится в соответст</w:t>
      </w:r>
      <w:r w:rsidR="00C91DF7">
        <w:rPr>
          <w:rFonts w:ascii="Times New Roman" w:hAnsi="Times New Roman" w:cs="Times New Roman"/>
          <w:sz w:val="24"/>
          <w:szCs w:val="24"/>
        </w:rPr>
        <w:t xml:space="preserve">вии с Инструкцией по проведению </w:t>
      </w:r>
      <w:r>
        <w:rPr>
          <w:rFonts w:ascii="Times New Roman" w:hAnsi="Times New Roman" w:cs="Times New Roman"/>
          <w:sz w:val="24"/>
          <w:szCs w:val="24"/>
        </w:rPr>
        <w:t>тестирования  и Инструкцией по выполнению теста (для кандидата).</w:t>
      </w:r>
    </w:p>
    <w:p w:rsidR="009B5B49" w:rsidRDefault="00C91DF7" w:rsidP="00C91DF7">
      <w:pPr>
        <w:pStyle w:val="ConsPlusNormal"/>
        <w:widowControl/>
        <w:ind w:left="-709" w:firstLine="0"/>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9B5B49">
        <w:rPr>
          <w:rFonts w:ascii="Times New Roman" w:hAnsi="Times New Roman" w:cs="Times New Roman"/>
          <w:b/>
          <w:sz w:val="24"/>
          <w:szCs w:val="24"/>
        </w:rPr>
        <w:t>Тест</w:t>
      </w:r>
      <w:r w:rsidR="009B5B49">
        <w:rPr>
          <w:rFonts w:ascii="Times New Roman" w:hAnsi="Times New Roman" w:cs="Times New Roman"/>
          <w:sz w:val="24"/>
          <w:szCs w:val="24"/>
        </w:rPr>
        <w:t xml:space="preserve"> (</w:t>
      </w:r>
      <w:r w:rsidR="009B5B49">
        <w:rPr>
          <w:rFonts w:ascii="Times New Roman" w:hAnsi="Times New Roman" w:cs="Times New Roman"/>
          <w:b/>
          <w:sz w:val="24"/>
          <w:szCs w:val="24"/>
        </w:rPr>
        <w:t>перечень вопросов (</w:t>
      </w:r>
      <w:r w:rsidR="009B5B49">
        <w:rPr>
          <w:rFonts w:ascii="Times New Roman" w:hAnsi="Times New Roman" w:cs="Times New Roman"/>
          <w:sz w:val="24"/>
          <w:szCs w:val="24"/>
        </w:rPr>
        <w:t xml:space="preserve">Часть 2) </w:t>
      </w:r>
      <w:r w:rsidR="009B5B4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Pr>
          <w:rFonts w:ascii="Times New Roman" w:hAnsi="Times New Roman" w:cs="Times New Roman"/>
          <w:sz w:val="24"/>
          <w:szCs w:val="24"/>
        </w:rPr>
        <w:t xml:space="preserve"> исходя из области и вида профессиональной служебной деятельности </w:t>
      </w:r>
      <w:r>
        <w:rPr>
          <w:rFonts w:ascii="Times New Roman" w:hAnsi="Times New Roman" w:cs="Times New Roman"/>
          <w:sz w:val="24"/>
          <w:szCs w:val="24"/>
        </w:rPr>
        <w:t>по должности</w:t>
      </w:r>
      <w:r w:rsidR="006C42A3">
        <w:rPr>
          <w:rFonts w:ascii="Times New Roman" w:hAnsi="Times New Roman" w:cs="Times New Roman"/>
          <w:sz w:val="24"/>
          <w:szCs w:val="24"/>
        </w:rPr>
        <w:t xml:space="preserve"> гражданской службы</w:t>
      </w:r>
      <w:r>
        <w:rPr>
          <w:rFonts w:ascii="Times New Roman" w:hAnsi="Times New Roman" w:cs="Times New Roman"/>
          <w:sz w:val="24"/>
          <w:szCs w:val="24"/>
        </w:rPr>
        <w:t xml:space="preserve">,  </w:t>
      </w:r>
      <w:r w:rsidRPr="009B5B49">
        <w:rPr>
          <w:rFonts w:ascii="Times New Roman" w:hAnsi="Times New Roman" w:cs="Times New Roman"/>
          <w:sz w:val="24"/>
          <w:szCs w:val="24"/>
        </w:rPr>
        <w:t>на включение в Кадровый резерв  для замещения которой претендуют кандидаты</w:t>
      </w:r>
      <w:r>
        <w:rPr>
          <w:rFonts w:ascii="Times New Roman" w:hAnsi="Times New Roman" w:cs="Times New Roman"/>
          <w:sz w:val="24"/>
          <w:szCs w:val="24"/>
        </w:rPr>
        <w:t xml:space="preserve"> </w:t>
      </w:r>
      <w:r w:rsidR="009B5B49">
        <w:rPr>
          <w:rFonts w:ascii="Times New Roman" w:hAnsi="Times New Roman" w:cs="Times New Roman"/>
          <w:sz w:val="24"/>
          <w:szCs w:val="24"/>
        </w:rPr>
        <w:t xml:space="preserve">- 10 вопросов. </w:t>
      </w:r>
    </w:p>
    <w:p w:rsidR="009B5B49" w:rsidRDefault="009B5B49" w:rsidP="00C91DF7">
      <w:pPr>
        <w:pStyle w:val="a7"/>
        <w:ind w:left="-709" w:right="20" w:firstLine="708"/>
        <w:jc w:val="both"/>
        <w:rPr>
          <w:sz w:val="24"/>
          <w:szCs w:val="24"/>
        </w:rPr>
      </w:pPr>
      <w:r>
        <w:rPr>
          <w:sz w:val="24"/>
          <w:szCs w:val="24"/>
        </w:rPr>
        <w:t>Кандидатам предоставляется одно и то же время для прохождения тестирования.</w:t>
      </w:r>
    </w:p>
    <w:p w:rsidR="009B5B49" w:rsidRDefault="009B5B49" w:rsidP="00C91DF7">
      <w:pPr>
        <w:pStyle w:val="a7"/>
        <w:ind w:left="-709" w:right="20"/>
        <w:jc w:val="both"/>
        <w:rPr>
          <w:sz w:val="24"/>
          <w:szCs w:val="24"/>
        </w:rPr>
      </w:pPr>
      <w:r>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91DF7"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 xml:space="preserve">Тестирование считается пройденным, если кандидат правильно </w:t>
      </w:r>
      <w:r w:rsidR="0023461C" w:rsidRPr="00C91DF7">
        <w:rPr>
          <w:b/>
          <w:sz w:val="24"/>
          <w:szCs w:val="24"/>
        </w:rPr>
        <w:t>ответил на 70 и более процентов заданных вопросов.</w:t>
      </w:r>
      <w:r w:rsidR="00C91DF7" w:rsidRPr="00C91DF7">
        <w:t xml:space="preserve"> </w:t>
      </w:r>
      <w:r w:rsidR="00C91DF7" w:rsidRPr="00C91DF7">
        <w:rPr>
          <w:sz w:val="24"/>
          <w:szCs w:val="24"/>
        </w:rPr>
        <w:t>(Кандидат, у которого количество неверных ответов составило более 30% признается не сдавшим тестирование).</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1" w:history="1">
        <w:r w:rsidRPr="00CE73B0">
          <w:rPr>
            <w:rStyle w:val="a6"/>
            <w:color w:val="auto"/>
            <w:lang w:val="en-US"/>
          </w:rPr>
          <w:t>http</w:t>
        </w:r>
        <w:r w:rsidRPr="00CE73B0">
          <w:rPr>
            <w:rStyle w:val="a6"/>
            <w:color w:val="auto"/>
          </w:rPr>
          <w:t>://</w:t>
        </w:r>
        <w:r w:rsidRPr="00CE73B0">
          <w:rPr>
            <w:rStyle w:val="a6"/>
            <w:color w:val="auto"/>
            <w:lang w:val="en-US"/>
          </w:rPr>
          <w:t>gossluzhba</w:t>
        </w:r>
        <w:r w:rsidRPr="00CE73B0">
          <w:rPr>
            <w:rStyle w:val="a6"/>
            <w:color w:val="auto"/>
          </w:rPr>
          <w:t>.</w:t>
        </w:r>
        <w:r w:rsidRPr="00CE73B0">
          <w:rPr>
            <w:rStyle w:val="a6"/>
            <w:color w:val="auto"/>
            <w:lang w:val="en-US"/>
          </w:rPr>
          <w:t>gov</w:t>
        </w:r>
        <w:r w:rsidRPr="00CE73B0">
          <w:rPr>
            <w:rStyle w:val="a6"/>
            <w:color w:val="auto"/>
          </w:rPr>
          <w:t>.</w:t>
        </w:r>
        <w:r w:rsidRPr="00CE73B0">
          <w:rPr>
            <w:rStyle w:val="a6"/>
            <w:color w:val="auto"/>
            <w:lang w:val="en-US"/>
          </w:rPr>
          <w:t>ru</w:t>
        </w:r>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Pr>
          <w:rFonts w:ascii="Times New Roman" w:hAnsi="Times New Roman" w:cs="Times New Roman"/>
          <w:sz w:val="24"/>
          <w:szCs w:val="24"/>
        </w:rPr>
        <w:t>Управления</w:t>
      </w:r>
      <w:r w:rsidR="00DE3D02" w:rsidRPr="00CE73B0">
        <w:rPr>
          <w:rFonts w:ascii="Times New Roman" w:hAnsi="Times New Roman" w:cs="Times New Roman"/>
          <w:sz w:val="24"/>
          <w:szCs w:val="24"/>
        </w:rPr>
        <w:t xml:space="preserve">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lastRenderedPageBreak/>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585943"/>
    <w:p w:rsidR="00585943" w:rsidRDefault="00585943" w:rsidP="00585943"/>
    <w:p w:rsidR="00585943" w:rsidRDefault="00585943" w:rsidP="00585943"/>
    <w:p w:rsidR="00585943" w:rsidRDefault="00585943" w:rsidP="00585943"/>
    <w:p w:rsidR="00585943" w:rsidRDefault="00585943" w:rsidP="00585943"/>
    <w:p w:rsidR="00585943" w:rsidRDefault="00585943" w:rsidP="00585943"/>
    <w:p w:rsidR="00585943" w:rsidRDefault="00585943" w:rsidP="00585943"/>
    <w:p w:rsidR="00585943" w:rsidRDefault="00585943" w:rsidP="00585943"/>
    <w:p w:rsidR="00585943" w:rsidRDefault="00585943" w:rsidP="00585943"/>
    <w:p w:rsidR="00585943" w:rsidRPr="00585943" w:rsidRDefault="00585943" w:rsidP="00585943">
      <w:bookmarkStart w:id="1" w:name="_GoBack"/>
      <w:bookmarkEnd w:id="1"/>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585943" w:rsidRDefault="00585943" w:rsidP="00C169BB">
      <w:pPr>
        <w:pStyle w:val="5"/>
        <w:ind w:left="-709"/>
        <w:rPr>
          <w:color w:val="auto"/>
          <w:sz w:val="24"/>
          <w:szCs w:val="24"/>
        </w:rPr>
      </w:pPr>
    </w:p>
    <w:p w:rsidR="00CE50AD" w:rsidRPr="00C169BB" w:rsidRDefault="00CE50AD" w:rsidP="00C169BB">
      <w:pPr>
        <w:pStyle w:val="5"/>
        <w:ind w:left="-709"/>
        <w:rPr>
          <w:color w:val="auto"/>
          <w:sz w:val="24"/>
          <w:szCs w:val="24"/>
        </w:rPr>
      </w:pPr>
      <w:r>
        <w:rPr>
          <w:sz w:val="26"/>
          <w:szCs w:val="26"/>
        </w:rPr>
        <w:t xml:space="preserve">                                                                   </w:t>
      </w:r>
      <w:r w:rsidRPr="00010902">
        <w:rPr>
          <w:sz w:val="26"/>
          <w:szCs w:val="26"/>
        </w:rPr>
        <w:t xml:space="preserve">   </w:t>
      </w:r>
      <w:r w:rsidR="00C169BB">
        <w:rPr>
          <w:sz w:val="26"/>
          <w:szCs w:val="26"/>
        </w:rPr>
        <w:t xml:space="preserve">           Руководителю</w:t>
      </w:r>
      <w:r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r w:rsidR="00846EEC">
        <w:rPr>
          <w:sz w:val="26"/>
          <w:szCs w:val="26"/>
        </w:rPr>
        <w:t>А.А.Насыйровой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lastRenderedPageBreak/>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C169BB" w:rsidRDefault="00C169BB" w:rsidP="00C169BB">
      <w:pPr>
        <w:jc w:val="right"/>
        <w:rPr>
          <w:b/>
          <w:bCs/>
          <w:sz w:val="18"/>
          <w:szCs w:val="18"/>
        </w:rPr>
      </w:pPr>
      <w:r>
        <w:rPr>
          <w:sz w:val="18"/>
          <w:szCs w:val="18"/>
        </w:rPr>
        <w:t>Приложение 2</w:t>
      </w:r>
    </w:p>
    <w:p w:rsidR="00C169BB" w:rsidRDefault="00C169BB" w:rsidP="00C169BB">
      <w:pPr>
        <w:rPr>
          <w:sz w:val="18"/>
          <w:szCs w:val="18"/>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946"/>
        <w:jc w:val="right"/>
      </w:pPr>
      <w:r>
        <w:t>УТВЕРЖДЕНА</w:t>
      </w:r>
      <w:r>
        <w:br/>
        <w:t>распоряжением Правительства</w:t>
      </w:r>
      <w:r>
        <w:br/>
        <w:t>Российской Федерации</w:t>
      </w:r>
      <w:r>
        <w:br/>
        <w:t>от 26.05.2005 № 667-р</w:t>
      </w:r>
    </w:p>
    <w:p w:rsidR="00C169BB" w:rsidRDefault="00C169BB" w:rsidP="00C169BB">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от 20.09.2019 № 2140-р, от 20.11.2019 № 2745-р,</w:t>
      </w:r>
      <w:r>
        <w:rPr>
          <w:sz w:val="18"/>
          <w:szCs w:val="18"/>
        </w:rPr>
        <w:br/>
        <w:t>от 22.04.2022 № 986-р)</w:t>
      </w:r>
    </w:p>
    <w:p w:rsidR="00C169BB" w:rsidRDefault="00C169BB" w:rsidP="00C169BB">
      <w:pPr>
        <w:spacing w:before="120" w:after="120"/>
        <w:jc w:val="right"/>
      </w:pPr>
      <w:r>
        <w:t>(форма)</w:t>
      </w:r>
    </w:p>
    <w:tbl>
      <w:tblPr>
        <w:tblW w:w="9794" w:type="dxa"/>
        <w:jc w:val="center"/>
        <w:tblInd w:w="-127" w:type="dxa"/>
        <w:tblLayout w:type="fixed"/>
        <w:tblCellMar>
          <w:left w:w="28" w:type="dxa"/>
          <w:right w:w="28" w:type="dxa"/>
        </w:tblCellMar>
        <w:tblLook w:val="04A0" w:firstRow="1" w:lastRow="0" w:firstColumn="1" w:lastColumn="0" w:noHBand="0" w:noVBand="1"/>
      </w:tblPr>
      <w:tblGrid>
        <w:gridCol w:w="491"/>
        <w:gridCol w:w="559"/>
        <w:gridCol w:w="559"/>
        <w:gridCol w:w="5634"/>
        <w:gridCol w:w="554"/>
        <w:gridCol w:w="1997"/>
      </w:tblGrid>
      <w:tr w:rsidR="00C169BB" w:rsidTr="00C169BB">
        <w:trPr>
          <w:cantSplit/>
          <w:trHeight w:val="1000"/>
          <w:jc w:val="center"/>
        </w:trPr>
        <w:tc>
          <w:tcPr>
            <w:tcW w:w="7797" w:type="dxa"/>
            <w:gridSpan w:val="5"/>
            <w:hideMark/>
          </w:tcPr>
          <w:p w:rsidR="00C169BB" w:rsidRDefault="00C169BB">
            <w:pPr>
              <w:jc w:val="center"/>
            </w:pPr>
            <w:r>
              <w:rPr>
                <w:b/>
                <w:bCs/>
                <w:sz w:val="26"/>
                <w:szCs w:val="26"/>
              </w:rPr>
              <w:t>АНКЕТА</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rsidP="00C169BB">
            <w:pPr>
              <w:ind w:left="-898"/>
              <w:jc w:val="center"/>
            </w:pPr>
            <w:r>
              <w:t xml:space="preserve">            Место</w:t>
            </w:r>
            <w:r>
              <w:br/>
              <w:t xml:space="preserve">           для</w:t>
            </w:r>
            <w:r>
              <w:br/>
              <w:t xml:space="preserve">          фотографии</w:t>
            </w:r>
          </w:p>
        </w:tc>
      </w:tr>
      <w:tr w:rsidR="00C169BB" w:rsidTr="00C169BB">
        <w:trPr>
          <w:cantSplit/>
          <w:trHeight w:val="421"/>
          <w:jc w:val="center"/>
        </w:trPr>
        <w:tc>
          <w:tcPr>
            <w:tcW w:w="491" w:type="dxa"/>
            <w:vAlign w:val="bottom"/>
            <w:hideMark/>
          </w:tcPr>
          <w:p w:rsidR="00C169BB" w:rsidRDefault="00C169BB">
            <w:r>
              <w:t>1.</w:t>
            </w:r>
          </w:p>
        </w:tc>
        <w:tc>
          <w:tcPr>
            <w:tcW w:w="1118" w:type="dxa"/>
            <w:gridSpan w:val="2"/>
            <w:vAlign w:val="bottom"/>
            <w:hideMark/>
          </w:tcPr>
          <w:p w:rsidR="00C169BB" w:rsidRDefault="00C169BB">
            <w:r>
              <w:t>Фамилия</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14"/>
          <w:jc w:val="center"/>
        </w:trPr>
        <w:tc>
          <w:tcPr>
            <w:tcW w:w="491" w:type="dxa"/>
            <w:vAlign w:val="bottom"/>
          </w:tcPr>
          <w:p w:rsidR="00C169BB" w:rsidRDefault="00C169BB"/>
        </w:tc>
        <w:tc>
          <w:tcPr>
            <w:tcW w:w="559" w:type="dxa"/>
            <w:vAlign w:val="bottom"/>
            <w:hideMark/>
          </w:tcPr>
          <w:p w:rsidR="00C169BB" w:rsidRDefault="00C169BB">
            <w:r>
              <w:t>Имя</w:t>
            </w:r>
          </w:p>
        </w:tc>
        <w:tc>
          <w:tcPr>
            <w:tcW w:w="6193" w:type="dxa"/>
            <w:gridSpan w:val="2"/>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20"/>
          <w:jc w:val="center"/>
        </w:trPr>
        <w:tc>
          <w:tcPr>
            <w:tcW w:w="491" w:type="dxa"/>
            <w:vAlign w:val="bottom"/>
          </w:tcPr>
          <w:p w:rsidR="00C169BB" w:rsidRDefault="00C169BB"/>
        </w:tc>
        <w:tc>
          <w:tcPr>
            <w:tcW w:w="1118" w:type="dxa"/>
            <w:gridSpan w:val="2"/>
            <w:vAlign w:val="bottom"/>
            <w:hideMark/>
          </w:tcPr>
          <w:p w:rsidR="00C169BB" w:rsidRDefault="00C169BB">
            <w:r>
              <w:t>Отчество</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bl>
    <w:p w:rsidR="00C169BB" w:rsidRDefault="00C169BB" w:rsidP="00C169BB"/>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3"/>
        <w:gridCol w:w="4109"/>
      </w:tblGrid>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2. Если изменяли фамилию, имя или отчество,</w:t>
            </w:r>
            <w:r>
              <w:br/>
              <w:t>то укажите их, а также когда, где и по какой причине изменяли</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3. Число, месяц, год и место рождения (село, деревня, город, район, область, край, республика, страна)</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4. Гражданство (подданство). Если изменяли,</w:t>
            </w:r>
            <w: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5. Образование (когда и какие учебные заведения окончили, номера дипломов)</w:t>
            </w:r>
          </w:p>
          <w:p w:rsidR="00C169BB" w:rsidRDefault="00C169BB">
            <w:r>
              <w:t>Направление подготовки или специальность по диплому</w:t>
            </w:r>
            <w:r>
              <w:br/>
              <w:t>Квалификация по диплому</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9. Были ли Вы судимы, когда и за что (заполняется при поступлении на государственную гражданскую службу Российской Федерации)</w:t>
            </w:r>
          </w:p>
        </w:tc>
        <w:tc>
          <w:tcPr>
            <w:tcW w:w="4109" w:type="dxa"/>
            <w:tcBorders>
              <w:top w:val="single" w:sz="4" w:space="0" w:color="auto"/>
              <w:left w:val="single" w:sz="4" w:space="0" w:color="auto"/>
              <w:bottom w:val="single" w:sz="4" w:space="0" w:color="auto"/>
              <w:right w:val="nil"/>
            </w:tcBorders>
          </w:tcPr>
          <w:p w:rsidR="00C169BB" w:rsidRDefault="00C169BB">
            <w:pPr>
              <w:pageBreakBefore/>
            </w:pPr>
          </w:p>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10. Допуск к государственной тайне, оформленный за период работы, службы, учебы, его форма, номер и дата (если имеется)</w:t>
            </w:r>
          </w:p>
        </w:tc>
        <w:tc>
          <w:tcPr>
            <w:tcW w:w="4109" w:type="dxa"/>
            <w:tcBorders>
              <w:top w:val="single" w:sz="4" w:space="0" w:color="auto"/>
              <w:left w:val="single" w:sz="4" w:space="0" w:color="auto"/>
              <w:bottom w:val="single" w:sz="4" w:space="0" w:color="auto"/>
              <w:right w:val="nil"/>
            </w:tcBorders>
          </w:tcPr>
          <w:p w:rsidR="00C169BB" w:rsidRDefault="00C169BB"/>
        </w:tc>
      </w:tr>
    </w:tbl>
    <w:p w:rsidR="00C169BB" w:rsidRDefault="00C169BB" w:rsidP="00C169B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169BB" w:rsidRDefault="00C169BB" w:rsidP="00C169B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6"/>
        <w:gridCol w:w="1290"/>
        <w:gridCol w:w="4252"/>
        <w:gridCol w:w="2552"/>
      </w:tblGrid>
      <w:tr w:rsidR="00C169BB" w:rsidTr="0021416F">
        <w:trPr>
          <w:cantSplit/>
        </w:trPr>
        <w:tc>
          <w:tcPr>
            <w:tcW w:w="2836" w:type="dxa"/>
            <w:gridSpan w:val="2"/>
            <w:tcBorders>
              <w:top w:val="single" w:sz="4" w:space="0" w:color="auto"/>
              <w:left w:val="single" w:sz="4" w:space="0" w:color="auto"/>
              <w:bottom w:val="single" w:sz="4" w:space="0" w:color="auto"/>
              <w:right w:val="single" w:sz="4" w:space="0" w:color="auto"/>
            </w:tcBorders>
            <w:hideMark/>
          </w:tcPr>
          <w:p w:rsidR="00C169BB" w:rsidRDefault="00C169B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Должность с указанием</w:t>
            </w:r>
            <w:r>
              <w:br/>
              <w:t>организации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169BB" w:rsidRDefault="00C169BB">
            <w:pPr>
              <w:jc w:val="center"/>
            </w:pPr>
            <w:r>
              <w:t>Адрес</w:t>
            </w:r>
            <w:r>
              <w:br/>
              <w:t>организации</w:t>
            </w:r>
            <w:r>
              <w:br/>
              <w:t>(в т.ч. за границей)</w:t>
            </w:r>
          </w:p>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c>
          <w:tcPr>
            <w:tcW w:w="25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20"/>
      </w:pPr>
      <w:r>
        <w:lastRenderedPageBreak/>
        <w:t>12. Государственные награды, иные награды и знаки отличия</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C169BB" w:rsidRDefault="00C169BB" w:rsidP="00C169B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4"/>
        <w:gridCol w:w="1417"/>
        <w:gridCol w:w="1134"/>
        <w:gridCol w:w="2552"/>
        <w:gridCol w:w="2693"/>
      </w:tblGrid>
      <w:tr w:rsidR="00C169BB" w:rsidTr="0021416F">
        <w:trPr>
          <w:cantSplit/>
        </w:trPr>
        <w:tc>
          <w:tcPr>
            <w:tcW w:w="184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Степень родства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Фамилия, имя,</w:t>
            </w:r>
            <w:r>
              <w:br/>
              <w:t>отчество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Год, число, месяц и место рождения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Домашний адрес (адрес регистрации, фактического проживания)</w:t>
            </w:r>
          </w:p>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169BB" w:rsidRDefault="00C169BB" w:rsidP="00C169BB">
      <w:pPr>
        <w:pBdr>
          <w:top w:val="single" w:sz="4" w:space="1" w:color="auto"/>
        </w:pBdr>
        <w:ind w:left="3504"/>
        <w:jc w:val="center"/>
      </w:pPr>
      <w:r>
        <w:t>(фамилия, имя, отчество,</w:t>
      </w:r>
    </w:p>
    <w:p w:rsidR="00C169BB" w:rsidRDefault="00C169BB" w:rsidP="00C169BB"/>
    <w:p w:rsidR="00C169BB" w:rsidRDefault="00C169BB" w:rsidP="00C169BB">
      <w:pPr>
        <w:pBdr>
          <w:top w:val="single" w:sz="4" w:space="1" w:color="auto"/>
        </w:pBdr>
        <w:jc w:val="center"/>
      </w:pPr>
      <w:r>
        <w:t>с какого времени они проживают за границей)</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w:t>
      </w:r>
      <w:r>
        <w:lastRenderedPageBreak/>
        <w:t xml:space="preserve">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C169BB" w:rsidRDefault="00C169BB" w:rsidP="00C169BB">
      <w:pPr>
        <w:pBdr>
          <w:top w:val="single" w:sz="4" w:space="1" w:color="auto"/>
        </w:pBdr>
        <w:ind w:left="554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15. Пребывание за границей (когда, где, с какой целью)  </w:t>
      </w:r>
    </w:p>
    <w:p w:rsidR="00C169BB" w:rsidRDefault="00C169BB" w:rsidP="00C169BB">
      <w:pPr>
        <w:pBdr>
          <w:top w:val="single" w:sz="4" w:space="1" w:color="auto"/>
        </w:pBdr>
        <w:ind w:left="5823"/>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16. Отношение к воинской обязанности и воинское звание  </w:t>
      </w:r>
    </w:p>
    <w:p w:rsidR="00C169BB" w:rsidRDefault="00C169BB" w:rsidP="00C169BB">
      <w:pPr>
        <w:pBdr>
          <w:top w:val="single" w:sz="4" w:space="1" w:color="auto"/>
        </w:pBdr>
        <w:ind w:left="612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17. Домашний адрес (адрес регистрации, фактического проживания), номер телефона (либо иной вид связи)  </w:t>
      </w:r>
    </w:p>
    <w:p w:rsidR="00C169BB" w:rsidRDefault="00C169BB" w:rsidP="00C169BB">
      <w:pPr>
        <w:pBdr>
          <w:top w:val="single" w:sz="4" w:space="1" w:color="auto"/>
        </w:pBdr>
        <w:ind w:left="117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18. Паспорт или документ, его заменяющий  </w:t>
      </w:r>
    </w:p>
    <w:p w:rsidR="00C169BB" w:rsidRDefault="00C169BB" w:rsidP="00C169BB">
      <w:pPr>
        <w:pBdr>
          <w:top w:val="single" w:sz="4" w:space="1" w:color="auto"/>
        </w:pBdr>
        <w:ind w:left="4640"/>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19. Наличие заграничного паспорта  </w:t>
      </w:r>
    </w:p>
    <w:p w:rsidR="00C169BB" w:rsidRDefault="00C169BB" w:rsidP="00C169BB">
      <w:pPr>
        <w:pBdr>
          <w:top w:val="single" w:sz="4" w:space="1" w:color="auto"/>
        </w:pBdr>
        <w:ind w:left="3782"/>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rPr>
          <w:sz w:val="2"/>
          <w:szCs w:val="2"/>
        </w:rPr>
      </w:pPr>
      <w:r>
        <w:t>20. Страховой номер индивидуального лицевого счета (если имеется)</w:t>
      </w:r>
      <w:r>
        <w:br/>
      </w: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21. ИНН (если имеется)  </w:t>
      </w:r>
    </w:p>
    <w:p w:rsidR="00C169BB" w:rsidRDefault="00C169BB" w:rsidP="00C169BB">
      <w:pPr>
        <w:pBdr>
          <w:top w:val="single" w:sz="4" w:space="1" w:color="auto"/>
        </w:pBdr>
        <w:ind w:left="2534"/>
        <w:rPr>
          <w:sz w:val="2"/>
          <w:szCs w:val="2"/>
        </w:rPr>
      </w:pPr>
    </w:p>
    <w:p w:rsidR="00C169BB" w:rsidRDefault="00C169BB" w:rsidP="00C169B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169BB" w:rsidRDefault="00C169BB" w:rsidP="00C169BB">
      <w:pPr>
        <w:pBdr>
          <w:top w:val="single" w:sz="4" w:space="1" w:color="auto"/>
        </w:pBdr>
        <w:ind w:left="5075"/>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169BB" w:rsidRDefault="00C169BB" w:rsidP="00C169BB">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526"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600"/>
      </w:tblGrid>
      <w:tr w:rsidR="00C169BB" w:rsidTr="00BB370D">
        <w:tc>
          <w:tcPr>
            <w:tcW w:w="187"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4309" w:type="dxa"/>
            <w:vAlign w:val="bottom"/>
            <w:hideMark/>
          </w:tcPr>
          <w:p w:rsidR="00C169BB" w:rsidRDefault="00C169BB">
            <w:pPr>
              <w:tabs>
                <w:tab w:val="left" w:pos="3270"/>
              </w:tabs>
              <w:ind w:left="57"/>
            </w:pPr>
            <w:r>
              <w:t>г.</w:t>
            </w:r>
            <w:r>
              <w:tab/>
              <w:t>Подпись</w:t>
            </w:r>
          </w:p>
        </w:tc>
        <w:tc>
          <w:tcPr>
            <w:tcW w:w="1600" w:type="dxa"/>
            <w:tcBorders>
              <w:top w:val="nil"/>
              <w:left w:val="nil"/>
              <w:bottom w:val="single" w:sz="4" w:space="0" w:color="auto"/>
              <w:right w:val="nil"/>
            </w:tcBorders>
            <w:vAlign w:val="bottom"/>
          </w:tcPr>
          <w:p w:rsidR="00C169BB" w:rsidRDefault="00C169BB">
            <w:pPr>
              <w:jc w:val="center"/>
            </w:pP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2013"/>
        <w:gridCol w:w="7513"/>
      </w:tblGrid>
      <w:tr w:rsidR="00C169BB" w:rsidTr="00BB370D">
        <w:tc>
          <w:tcPr>
            <w:tcW w:w="2013" w:type="dxa"/>
            <w:vAlign w:val="center"/>
            <w:hideMark/>
          </w:tcPr>
          <w:p w:rsidR="00C169BB" w:rsidRDefault="00C169BB">
            <w:pPr>
              <w:jc w:val="center"/>
            </w:pPr>
            <w:r>
              <w:t>М.П.</w:t>
            </w:r>
          </w:p>
        </w:tc>
        <w:tc>
          <w:tcPr>
            <w:tcW w:w="7513" w:type="dxa"/>
            <w:hideMark/>
          </w:tcPr>
          <w:p w:rsidR="00C169BB" w:rsidRDefault="00C169BB">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3359"/>
      </w:tblGrid>
      <w:tr w:rsidR="00C169BB" w:rsidTr="00BB370D">
        <w:trPr>
          <w:cantSplit/>
        </w:trPr>
        <w:tc>
          <w:tcPr>
            <w:tcW w:w="186"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680" w:type="dxa"/>
            <w:vAlign w:val="bottom"/>
            <w:hideMark/>
          </w:tcPr>
          <w:p w:rsidR="00C169BB" w:rsidRDefault="00C169BB">
            <w:pPr>
              <w:ind w:left="57"/>
            </w:pPr>
            <w:r>
              <w:t>г.</w:t>
            </w:r>
          </w:p>
        </w:tc>
        <w:tc>
          <w:tcPr>
            <w:tcW w:w="1871" w:type="dxa"/>
            <w:tcBorders>
              <w:top w:val="nil"/>
              <w:left w:val="nil"/>
              <w:bottom w:val="single" w:sz="4" w:space="0" w:color="auto"/>
              <w:right w:val="nil"/>
            </w:tcBorders>
            <w:vAlign w:val="bottom"/>
          </w:tcPr>
          <w:p w:rsidR="00C169BB" w:rsidRDefault="00C169BB">
            <w:pPr>
              <w:jc w:val="center"/>
            </w:pPr>
          </w:p>
        </w:tc>
        <w:tc>
          <w:tcPr>
            <w:tcW w:w="3359" w:type="dxa"/>
            <w:tcBorders>
              <w:top w:val="nil"/>
              <w:left w:val="nil"/>
              <w:bottom w:val="single" w:sz="4" w:space="0" w:color="auto"/>
              <w:right w:val="nil"/>
            </w:tcBorders>
            <w:vAlign w:val="bottom"/>
          </w:tcPr>
          <w:p w:rsidR="00C169BB" w:rsidRDefault="00C169BB">
            <w:pPr>
              <w:jc w:val="center"/>
            </w:pPr>
          </w:p>
        </w:tc>
      </w:tr>
      <w:tr w:rsidR="00C169BB" w:rsidTr="00BB370D">
        <w:tc>
          <w:tcPr>
            <w:tcW w:w="186" w:type="dxa"/>
          </w:tcPr>
          <w:p w:rsidR="00C169BB" w:rsidRDefault="00C169BB"/>
        </w:tc>
        <w:tc>
          <w:tcPr>
            <w:tcW w:w="397" w:type="dxa"/>
          </w:tcPr>
          <w:p w:rsidR="00C169BB" w:rsidRDefault="00C169BB">
            <w:pPr>
              <w:jc w:val="center"/>
            </w:pPr>
          </w:p>
        </w:tc>
        <w:tc>
          <w:tcPr>
            <w:tcW w:w="255" w:type="dxa"/>
          </w:tcPr>
          <w:p w:rsidR="00C169BB" w:rsidRDefault="00C169BB"/>
        </w:tc>
        <w:tc>
          <w:tcPr>
            <w:tcW w:w="1984" w:type="dxa"/>
          </w:tcPr>
          <w:p w:rsidR="00C169BB" w:rsidRDefault="00C169BB">
            <w:pPr>
              <w:jc w:val="center"/>
            </w:pPr>
          </w:p>
        </w:tc>
        <w:tc>
          <w:tcPr>
            <w:tcW w:w="397" w:type="dxa"/>
          </w:tcPr>
          <w:p w:rsidR="00C169BB" w:rsidRDefault="00C169BB">
            <w:pPr>
              <w:jc w:val="right"/>
            </w:pPr>
          </w:p>
        </w:tc>
        <w:tc>
          <w:tcPr>
            <w:tcW w:w="397" w:type="dxa"/>
          </w:tcPr>
          <w:p w:rsidR="00C169BB" w:rsidRDefault="00C169BB"/>
        </w:tc>
        <w:tc>
          <w:tcPr>
            <w:tcW w:w="680" w:type="dxa"/>
          </w:tcPr>
          <w:p w:rsidR="00C169BB" w:rsidRDefault="00C169BB">
            <w:pPr>
              <w:tabs>
                <w:tab w:val="left" w:pos="3270"/>
              </w:tabs>
            </w:pPr>
          </w:p>
        </w:tc>
        <w:tc>
          <w:tcPr>
            <w:tcW w:w="5230" w:type="dxa"/>
            <w:gridSpan w:val="2"/>
            <w:hideMark/>
          </w:tcPr>
          <w:p w:rsidR="00C169BB" w:rsidRDefault="00C169BB">
            <w:pPr>
              <w:jc w:val="center"/>
            </w:pPr>
            <w:r>
              <w:t>(подпись, фамилия работника кадровой службы)</w:t>
            </w:r>
          </w:p>
        </w:tc>
      </w:tr>
    </w:tbl>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840"/>
        <w:jc w:val="right"/>
      </w:pPr>
    </w:p>
    <w:p w:rsidR="006426CD" w:rsidRPr="001843F2" w:rsidRDefault="006426CD" w:rsidP="006E25D8">
      <w:pPr>
        <w:ind w:left="6521"/>
        <w:jc w:val="right"/>
      </w:pPr>
      <w:r w:rsidRPr="001843F2">
        <w:lastRenderedPageBreak/>
        <w:t>Приложение № 3</w:t>
      </w:r>
      <w:r w:rsidRPr="001843F2">
        <w:br/>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r w:rsidRPr="00C30039">
        <w:rPr>
          <w:rFonts w:ascii="Times New Roman" w:hAnsi="Times New Roman" w:cs="Times New Roman"/>
          <w:b/>
          <w:sz w:val="28"/>
          <w:szCs w:val="28"/>
        </w:rPr>
        <w:lastRenderedPageBreak/>
        <w:t xml:space="preserve">Должностной регламент </w:t>
      </w:r>
    </w:p>
    <w:p w:rsidR="005D67F0" w:rsidRDefault="005D67F0" w:rsidP="005D67F0">
      <w:pPr>
        <w:pStyle w:val="ConsPlusNormal"/>
        <w:jc w:val="center"/>
        <w:rPr>
          <w:rFonts w:ascii="Times New Roman" w:hAnsi="Times New Roman" w:cs="Times New Roman"/>
          <w:b/>
          <w:sz w:val="28"/>
          <w:szCs w:val="28"/>
        </w:rPr>
      </w:pPr>
      <w:r>
        <w:rPr>
          <w:rFonts w:ascii="Times New Roman" w:hAnsi="Times New Roman" w:cs="Times New Roman"/>
          <w:b/>
          <w:sz w:val="28"/>
          <w:szCs w:val="28"/>
        </w:rPr>
        <w:t>государственного налогового инспектора</w:t>
      </w:r>
      <w:r w:rsidRPr="00C30039">
        <w:rPr>
          <w:rFonts w:ascii="Times New Roman" w:hAnsi="Times New Roman" w:cs="Times New Roman"/>
          <w:b/>
          <w:sz w:val="28"/>
          <w:szCs w:val="28"/>
        </w:rPr>
        <w:t xml:space="preserve"> </w:t>
      </w:r>
      <w:r w:rsidRPr="00B1581F">
        <w:rPr>
          <w:rFonts w:ascii="Times New Roman" w:hAnsi="Times New Roman" w:cs="Times New Roman"/>
          <w:b/>
          <w:sz w:val="28"/>
          <w:szCs w:val="28"/>
        </w:rPr>
        <w:t>отдела</w:t>
      </w:r>
      <w:r>
        <w:rPr>
          <w:rFonts w:ascii="Times New Roman" w:hAnsi="Times New Roman" w:cs="Times New Roman"/>
          <w:b/>
          <w:sz w:val="28"/>
          <w:szCs w:val="28"/>
        </w:rPr>
        <w:t xml:space="preserve"> оказания государственных услуг</w:t>
      </w:r>
      <w:r w:rsidRPr="00B1581F">
        <w:rPr>
          <w:rFonts w:ascii="Times New Roman" w:hAnsi="Times New Roman" w:cs="Times New Roman"/>
          <w:b/>
          <w:sz w:val="28"/>
          <w:szCs w:val="28"/>
        </w:rPr>
        <w:t xml:space="preserve"> Управления </w:t>
      </w:r>
      <w:r w:rsidRPr="00C30039">
        <w:rPr>
          <w:rFonts w:ascii="Times New Roman" w:hAnsi="Times New Roman" w:cs="Times New Roman"/>
          <w:b/>
          <w:sz w:val="28"/>
          <w:szCs w:val="28"/>
        </w:rPr>
        <w:t>Федеральной налоговой</w:t>
      </w:r>
      <w:r>
        <w:rPr>
          <w:rFonts w:ascii="Times New Roman" w:hAnsi="Times New Roman" w:cs="Times New Roman"/>
          <w:b/>
          <w:sz w:val="28"/>
          <w:szCs w:val="28"/>
        </w:rPr>
        <w:t xml:space="preserve"> </w:t>
      </w:r>
      <w:r w:rsidRPr="00C30039">
        <w:rPr>
          <w:rFonts w:ascii="Times New Roman" w:hAnsi="Times New Roman" w:cs="Times New Roman"/>
          <w:b/>
          <w:sz w:val="28"/>
          <w:szCs w:val="28"/>
        </w:rPr>
        <w:t>службы</w:t>
      </w:r>
      <w:r w:rsidRPr="00B1581F">
        <w:rPr>
          <w:rFonts w:ascii="Times New Roman" w:hAnsi="Times New Roman" w:cs="Times New Roman"/>
          <w:b/>
          <w:sz w:val="28"/>
          <w:szCs w:val="28"/>
        </w:rPr>
        <w:t xml:space="preserve"> </w:t>
      </w:r>
      <w:r w:rsidRPr="00C30039">
        <w:rPr>
          <w:rFonts w:ascii="Times New Roman" w:hAnsi="Times New Roman" w:cs="Times New Roman"/>
          <w:b/>
          <w:sz w:val="28"/>
          <w:szCs w:val="28"/>
        </w:rPr>
        <w:t>по Сахалинской области</w:t>
      </w:r>
    </w:p>
    <w:p w:rsidR="005D67F0" w:rsidRPr="00EB1A8F" w:rsidRDefault="005D67F0" w:rsidP="005D67F0">
      <w:pPr>
        <w:pStyle w:val="ConsPlusNormal"/>
        <w:jc w:val="center"/>
        <w:rPr>
          <w:rFonts w:ascii="Times New Roman" w:hAnsi="Times New Roman" w:cs="Times New Roman"/>
          <w:b/>
          <w:sz w:val="16"/>
          <w:szCs w:val="16"/>
        </w:rPr>
      </w:pPr>
    </w:p>
    <w:p w:rsidR="005D67F0" w:rsidRPr="00EB1A8F" w:rsidRDefault="005D67F0" w:rsidP="005D67F0">
      <w:pPr>
        <w:pStyle w:val="ConsPlusNormal"/>
        <w:jc w:val="center"/>
        <w:rPr>
          <w:rFonts w:ascii="Times New Roman" w:hAnsi="Times New Roman" w:cs="Times New Roman"/>
          <w:i/>
          <w:szCs w:val="22"/>
        </w:rPr>
      </w:pPr>
      <w:r w:rsidRPr="00EB1A8F">
        <w:rPr>
          <w:rFonts w:ascii="Times New Roman" w:hAnsi="Times New Roman" w:cs="Times New Roman"/>
          <w:i/>
          <w:szCs w:val="22"/>
        </w:rPr>
        <w:t xml:space="preserve">Регистрационный номер (код) должности по </w:t>
      </w:r>
      <w:hyperlink r:id="rId12" w:history="1">
        <w:r w:rsidRPr="00B1581F">
          <w:rPr>
            <w:rFonts w:ascii="Times New Roman" w:hAnsi="Times New Roman" w:cs="Times New Roman"/>
            <w:i/>
            <w:szCs w:val="22"/>
          </w:rPr>
          <w:t>Реестру</w:t>
        </w:r>
      </w:hyperlink>
      <w:r w:rsidRPr="00B1581F">
        <w:rPr>
          <w:rFonts w:ascii="Times New Roman" w:hAnsi="Times New Roman" w:cs="Times New Roman"/>
          <w:i/>
          <w:szCs w:val="22"/>
        </w:rPr>
        <w:t xml:space="preserve"> </w:t>
      </w:r>
      <w:r w:rsidRPr="00EB1A8F">
        <w:rPr>
          <w:rFonts w:ascii="Times New Roman" w:hAnsi="Times New Roman" w:cs="Times New Roman"/>
          <w:i/>
          <w:szCs w:val="22"/>
        </w:rPr>
        <w:t>должностей федеральной государственной гражданской службы, утвержденному Указом Президента Российской Федерации от 31.12.2005</w:t>
      </w:r>
    </w:p>
    <w:p w:rsidR="005D67F0" w:rsidRPr="007B553E" w:rsidRDefault="005D67F0" w:rsidP="005D67F0">
      <w:pPr>
        <w:pStyle w:val="ConsPlusNormal"/>
        <w:jc w:val="center"/>
        <w:rPr>
          <w:rFonts w:ascii="Times New Roman" w:hAnsi="Times New Roman" w:cs="Times New Roman"/>
          <w:i/>
          <w:szCs w:val="22"/>
        </w:rPr>
      </w:pPr>
      <w:r w:rsidRPr="00EB1A8F">
        <w:rPr>
          <w:rFonts w:ascii="Times New Roman" w:hAnsi="Times New Roman" w:cs="Times New Roman"/>
          <w:i/>
          <w:szCs w:val="22"/>
        </w:rPr>
        <w:t>№ 1574 "О Реестре должностей федеральной государственной г</w:t>
      </w:r>
      <w:r>
        <w:rPr>
          <w:rFonts w:ascii="Times New Roman" w:hAnsi="Times New Roman" w:cs="Times New Roman"/>
          <w:i/>
          <w:szCs w:val="22"/>
        </w:rPr>
        <w:t xml:space="preserve">ражданской службы", - </w:t>
      </w:r>
      <w:r w:rsidRPr="00EB1A8F">
        <w:rPr>
          <w:rFonts w:ascii="Times New Roman" w:hAnsi="Times New Roman" w:cs="Times New Roman"/>
          <w:i/>
          <w:szCs w:val="22"/>
        </w:rPr>
        <w:t>11-</w:t>
      </w:r>
      <w:r>
        <w:rPr>
          <w:rFonts w:ascii="Times New Roman" w:hAnsi="Times New Roman" w:cs="Times New Roman"/>
          <w:i/>
          <w:szCs w:val="22"/>
        </w:rPr>
        <w:t>3</w:t>
      </w:r>
      <w:r w:rsidRPr="00EB1A8F">
        <w:rPr>
          <w:rFonts w:ascii="Times New Roman" w:hAnsi="Times New Roman" w:cs="Times New Roman"/>
          <w:i/>
          <w:szCs w:val="22"/>
        </w:rPr>
        <w:t>-</w:t>
      </w:r>
      <w:r>
        <w:rPr>
          <w:rFonts w:ascii="Times New Roman" w:hAnsi="Times New Roman" w:cs="Times New Roman"/>
          <w:i/>
          <w:szCs w:val="22"/>
        </w:rPr>
        <w:t>4</w:t>
      </w:r>
      <w:r w:rsidRPr="00EB1A8F">
        <w:rPr>
          <w:rFonts w:ascii="Times New Roman" w:hAnsi="Times New Roman" w:cs="Times New Roman"/>
          <w:i/>
          <w:szCs w:val="22"/>
        </w:rPr>
        <w:t>-0</w:t>
      </w:r>
      <w:r>
        <w:rPr>
          <w:rFonts w:ascii="Times New Roman" w:hAnsi="Times New Roman" w:cs="Times New Roman"/>
          <w:i/>
          <w:szCs w:val="22"/>
        </w:rPr>
        <w:t>71</w:t>
      </w:r>
    </w:p>
    <w:p w:rsidR="005D67F0" w:rsidRPr="00D135FE" w:rsidRDefault="005D67F0" w:rsidP="005D67F0">
      <w:pPr>
        <w:pStyle w:val="ConsPlusNormal"/>
        <w:jc w:val="both"/>
        <w:rPr>
          <w:rFonts w:ascii="Times New Roman" w:hAnsi="Times New Roman" w:cs="Times New Roman"/>
          <w:sz w:val="26"/>
          <w:szCs w:val="26"/>
        </w:rPr>
      </w:pPr>
    </w:p>
    <w:p w:rsidR="005D67F0" w:rsidRPr="00D135FE" w:rsidRDefault="005D67F0" w:rsidP="005D67F0">
      <w:pPr>
        <w:pStyle w:val="ConsPlusNormal"/>
        <w:jc w:val="center"/>
        <w:outlineLvl w:val="2"/>
        <w:rPr>
          <w:rFonts w:ascii="Times New Roman" w:hAnsi="Times New Roman" w:cs="Times New Roman"/>
          <w:b/>
          <w:sz w:val="26"/>
          <w:szCs w:val="26"/>
        </w:rPr>
      </w:pPr>
      <w:r w:rsidRPr="00D135FE">
        <w:rPr>
          <w:rFonts w:ascii="Times New Roman" w:hAnsi="Times New Roman" w:cs="Times New Roman"/>
          <w:b/>
          <w:sz w:val="26"/>
          <w:szCs w:val="26"/>
        </w:rPr>
        <w:t>I. Общие положения</w:t>
      </w:r>
    </w:p>
    <w:p w:rsidR="005D67F0" w:rsidRPr="00D135FE" w:rsidRDefault="005D67F0" w:rsidP="005D67F0">
      <w:pPr>
        <w:pStyle w:val="ConsPlusNormal"/>
        <w:ind w:firstLine="709"/>
        <w:jc w:val="both"/>
        <w:rPr>
          <w:rFonts w:ascii="Times New Roman" w:hAnsi="Times New Roman" w:cs="Times New Roman"/>
          <w:sz w:val="26"/>
          <w:szCs w:val="26"/>
        </w:rPr>
      </w:pPr>
    </w:p>
    <w:p w:rsidR="005D67F0" w:rsidRPr="00D135FE" w:rsidRDefault="005D67F0" w:rsidP="005D67F0">
      <w:pPr>
        <w:pStyle w:val="ConsPlusNormal"/>
        <w:ind w:firstLine="567"/>
        <w:jc w:val="both"/>
        <w:rPr>
          <w:rFonts w:ascii="Times New Roman" w:hAnsi="Times New Roman" w:cs="Times New Roman"/>
          <w:sz w:val="26"/>
          <w:szCs w:val="26"/>
        </w:rPr>
      </w:pPr>
      <w:r w:rsidRPr="00D135FE">
        <w:rPr>
          <w:rFonts w:ascii="Times New Roman" w:hAnsi="Times New Roman" w:cs="Times New Roman"/>
          <w:sz w:val="26"/>
          <w:szCs w:val="26"/>
        </w:rPr>
        <w:t>1.</w:t>
      </w:r>
      <w:r>
        <w:rPr>
          <w:rFonts w:ascii="Times New Roman" w:hAnsi="Times New Roman" w:cs="Times New Roman"/>
          <w:sz w:val="26"/>
          <w:szCs w:val="26"/>
        </w:rPr>
        <w:t> </w:t>
      </w:r>
      <w:r w:rsidRPr="00D135FE">
        <w:rPr>
          <w:rFonts w:ascii="Times New Roman" w:hAnsi="Times New Roman" w:cs="Times New Roman"/>
          <w:sz w:val="26"/>
          <w:szCs w:val="26"/>
        </w:rPr>
        <w:t xml:space="preserve">Должность федеральной государственной гражданской службы </w:t>
      </w:r>
      <w:r>
        <w:rPr>
          <w:rFonts w:ascii="Times New Roman" w:hAnsi="Times New Roman" w:cs="Times New Roman"/>
          <w:sz w:val="26"/>
          <w:szCs w:val="26"/>
        </w:rPr>
        <w:t>государственный налоговый инспектор</w:t>
      </w:r>
      <w:r w:rsidRPr="00560E5D">
        <w:rPr>
          <w:rFonts w:ascii="Times New Roman" w:hAnsi="Times New Roman" w:cs="Times New Roman"/>
          <w:sz w:val="26"/>
          <w:szCs w:val="26"/>
        </w:rPr>
        <w:t xml:space="preserve"> отдела</w:t>
      </w:r>
      <w:r>
        <w:rPr>
          <w:rFonts w:ascii="Times New Roman" w:hAnsi="Times New Roman" w:cs="Times New Roman"/>
          <w:sz w:val="26"/>
          <w:szCs w:val="26"/>
        </w:rPr>
        <w:t xml:space="preserve"> оказания государственных услуг</w:t>
      </w:r>
      <w:r w:rsidRPr="00560E5D">
        <w:rPr>
          <w:rFonts w:ascii="Times New Roman" w:hAnsi="Times New Roman" w:cs="Times New Roman"/>
          <w:sz w:val="26"/>
          <w:szCs w:val="26"/>
        </w:rPr>
        <w:t xml:space="preserve"> </w:t>
      </w:r>
      <w:r>
        <w:rPr>
          <w:rFonts w:ascii="Times New Roman" w:hAnsi="Times New Roman" w:cs="Times New Roman"/>
          <w:sz w:val="26"/>
          <w:szCs w:val="26"/>
        </w:rPr>
        <w:t>У</w:t>
      </w:r>
      <w:r w:rsidRPr="00D135FE">
        <w:rPr>
          <w:rFonts w:ascii="Times New Roman" w:hAnsi="Times New Roman" w:cs="Times New Roman"/>
          <w:sz w:val="26"/>
          <w:szCs w:val="26"/>
        </w:rPr>
        <w:t xml:space="preserve">правления ФНС России по </w:t>
      </w:r>
      <w:r>
        <w:rPr>
          <w:rFonts w:ascii="Times New Roman" w:hAnsi="Times New Roman" w:cs="Times New Roman"/>
          <w:sz w:val="26"/>
          <w:szCs w:val="26"/>
        </w:rPr>
        <w:t>Сахалинской области</w:t>
      </w:r>
      <w:r w:rsidRPr="00D135FE">
        <w:rPr>
          <w:rFonts w:ascii="Times New Roman" w:hAnsi="Times New Roman" w:cs="Times New Roman"/>
          <w:sz w:val="26"/>
          <w:szCs w:val="26"/>
        </w:rPr>
        <w:t xml:space="preserve"> (далее </w:t>
      </w:r>
      <w:r>
        <w:rPr>
          <w:rFonts w:ascii="Times New Roman" w:hAnsi="Times New Roman" w:cs="Times New Roman"/>
          <w:sz w:val="26"/>
          <w:szCs w:val="26"/>
        </w:rPr>
        <w:t>– государственный налоговый инспектор</w:t>
      </w:r>
      <w:r w:rsidRPr="00D135FE">
        <w:rPr>
          <w:rFonts w:ascii="Times New Roman" w:hAnsi="Times New Roman" w:cs="Times New Roman"/>
          <w:sz w:val="26"/>
          <w:szCs w:val="26"/>
        </w:rPr>
        <w:t xml:space="preserve">) относится к </w:t>
      </w:r>
      <w:r>
        <w:rPr>
          <w:rFonts w:ascii="Times New Roman" w:hAnsi="Times New Roman" w:cs="Times New Roman"/>
          <w:sz w:val="26"/>
          <w:szCs w:val="26"/>
        </w:rPr>
        <w:t xml:space="preserve">старшей </w:t>
      </w:r>
      <w:r w:rsidRPr="00D135FE">
        <w:rPr>
          <w:rFonts w:ascii="Times New Roman" w:hAnsi="Times New Roman" w:cs="Times New Roman"/>
          <w:sz w:val="26"/>
          <w:szCs w:val="26"/>
        </w:rPr>
        <w:t xml:space="preserve"> группе должносте</w:t>
      </w:r>
      <w:r>
        <w:rPr>
          <w:rFonts w:ascii="Times New Roman" w:hAnsi="Times New Roman" w:cs="Times New Roman"/>
          <w:sz w:val="26"/>
          <w:szCs w:val="26"/>
        </w:rPr>
        <w:t>й гражданской службы категории «специалисты»</w:t>
      </w:r>
      <w:r w:rsidRPr="00D135FE">
        <w:rPr>
          <w:rFonts w:ascii="Times New Roman" w:hAnsi="Times New Roman" w:cs="Times New Roman"/>
          <w:sz w:val="26"/>
          <w:szCs w:val="26"/>
        </w:rPr>
        <w:t>.</w:t>
      </w:r>
    </w:p>
    <w:p w:rsidR="005D67F0" w:rsidRDefault="005D67F0" w:rsidP="005D67F0">
      <w:pPr>
        <w:pStyle w:val="ConsPlusNormal"/>
        <w:ind w:firstLine="567"/>
        <w:jc w:val="both"/>
        <w:rPr>
          <w:rFonts w:ascii="Times New Roman" w:hAnsi="Times New Roman" w:cs="Times New Roman"/>
          <w:sz w:val="26"/>
          <w:szCs w:val="26"/>
        </w:rPr>
      </w:pPr>
      <w:r w:rsidRPr="00D135FE">
        <w:rPr>
          <w:rFonts w:ascii="Times New Roman" w:hAnsi="Times New Roman" w:cs="Times New Roman"/>
          <w:sz w:val="26"/>
          <w:szCs w:val="26"/>
        </w:rPr>
        <w:t>2.</w:t>
      </w:r>
      <w:r>
        <w:rPr>
          <w:rFonts w:ascii="Times New Roman" w:hAnsi="Times New Roman" w:cs="Times New Roman"/>
          <w:sz w:val="26"/>
          <w:szCs w:val="26"/>
        </w:rPr>
        <w:t> </w:t>
      </w:r>
      <w:r w:rsidRPr="003B7819">
        <w:rPr>
          <w:rFonts w:ascii="Times New Roman" w:hAnsi="Times New Roman" w:cs="Times New Roman"/>
          <w:sz w:val="26"/>
          <w:szCs w:val="26"/>
        </w:rPr>
        <w:t>Область профессиональной служебной деятельности государственного гражданского служащего</w:t>
      </w:r>
      <w:r w:rsidRPr="00A6734A">
        <w:rPr>
          <w:rFonts w:ascii="Times New Roman" w:hAnsi="Times New Roman" w:cs="Times New Roman"/>
          <w:sz w:val="26"/>
          <w:szCs w:val="26"/>
        </w:rPr>
        <w:t xml:space="preserve">: </w:t>
      </w:r>
      <w:r w:rsidRPr="00A6734A">
        <w:rPr>
          <w:rFonts w:ascii="Times New Roman" w:hAnsi="Times New Roman" w:cs="Times New Roman"/>
          <w:color w:val="000000" w:themeColor="text1"/>
          <w:sz w:val="26"/>
          <w:szCs w:val="26"/>
        </w:rPr>
        <w:t>«п.23. Регулирование налоговой деятельности».</w:t>
      </w:r>
    </w:p>
    <w:p w:rsidR="005D67F0" w:rsidRPr="00A6734A" w:rsidRDefault="005D67F0" w:rsidP="005D67F0">
      <w:pPr>
        <w:pStyle w:val="ConsPlusNormal"/>
        <w:ind w:firstLine="567"/>
        <w:jc w:val="both"/>
        <w:rPr>
          <w:rFonts w:ascii="Times New Roman" w:hAnsi="Times New Roman" w:cs="Times New Roman"/>
          <w:color w:val="000000" w:themeColor="text1"/>
          <w:sz w:val="26"/>
          <w:szCs w:val="26"/>
        </w:rPr>
      </w:pPr>
      <w:r w:rsidRPr="00121D85">
        <w:rPr>
          <w:rFonts w:ascii="Times New Roman" w:hAnsi="Times New Roman" w:cs="Times New Roman"/>
          <w:color w:val="000000" w:themeColor="text1"/>
          <w:sz w:val="26"/>
          <w:szCs w:val="26"/>
        </w:rPr>
        <w:t xml:space="preserve">Вид профессиональной служебной деятельности гражданского служащего: </w:t>
      </w:r>
      <w:r w:rsidRPr="00A6734A">
        <w:rPr>
          <w:rFonts w:ascii="Times New Roman" w:hAnsi="Times New Roman" w:cs="Times New Roman"/>
          <w:color w:val="000000" w:themeColor="text1"/>
          <w:sz w:val="26"/>
          <w:szCs w:val="26"/>
        </w:rPr>
        <w:t>«п.23.10. Регулирование в сфере разработки налоговых стандартов, оформления и декларирования».</w:t>
      </w:r>
    </w:p>
    <w:p w:rsidR="005D67F0" w:rsidRPr="00D135FE" w:rsidRDefault="005D67F0" w:rsidP="005D67F0">
      <w:pPr>
        <w:pStyle w:val="ConsPlusNormal"/>
        <w:ind w:firstLine="567"/>
        <w:jc w:val="both"/>
        <w:rPr>
          <w:rFonts w:ascii="Times New Roman" w:hAnsi="Times New Roman" w:cs="Times New Roman"/>
          <w:sz w:val="26"/>
          <w:szCs w:val="26"/>
        </w:rPr>
      </w:pPr>
      <w:r w:rsidRPr="007C34AD">
        <w:rPr>
          <w:rFonts w:ascii="Times New Roman" w:hAnsi="Times New Roman" w:cs="Times New Roman"/>
          <w:sz w:val="26"/>
          <w:szCs w:val="26"/>
        </w:rPr>
        <w:t xml:space="preserve">Назначение на должность и освобождение от должности </w:t>
      </w:r>
      <w:r>
        <w:rPr>
          <w:rFonts w:ascii="Times New Roman" w:hAnsi="Times New Roman" w:cs="Times New Roman"/>
          <w:sz w:val="26"/>
          <w:szCs w:val="26"/>
        </w:rPr>
        <w:t>государственного налогового инспектора</w:t>
      </w:r>
      <w:r w:rsidRPr="007C34AD">
        <w:rPr>
          <w:rFonts w:ascii="Times New Roman" w:hAnsi="Times New Roman" w:cs="Times New Roman"/>
          <w:sz w:val="26"/>
          <w:szCs w:val="26"/>
        </w:rPr>
        <w:t xml:space="preserve"> </w:t>
      </w:r>
      <w:r w:rsidRPr="00D135FE">
        <w:rPr>
          <w:rFonts w:ascii="Times New Roman" w:hAnsi="Times New Roman" w:cs="Times New Roman"/>
          <w:sz w:val="26"/>
          <w:szCs w:val="26"/>
        </w:rPr>
        <w:t xml:space="preserve">осуществляются приказом </w:t>
      </w:r>
      <w:r>
        <w:rPr>
          <w:rFonts w:ascii="Times New Roman" w:hAnsi="Times New Roman" w:cs="Times New Roman"/>
          <w:sz w:val="26"/>
          <w:szCs w:val="26"/>
        </w:rPr>
        <w:t>У</w:t>
      </w:r>
      <w:r w:rsidRPr="00D135FE">
        <w:rPr>
          <w:rFonts w:ascii="Times New Roman" w:hAnsi="Times New Roman" w:cs="Times New Roman"/>
          <w:sz w:val="26"/>
          <w:szCs w:val="26"/>
        </w:rPr>
        <w:t xml:space="preserve">правления ФНС России по </w:t>
      </w:r>
      <w:r>
        <w:rPr>
          <w:rFonts w:ascii="Times New Roman" w:hAnsi="Times New Roman" w:cs="Times New Roman"/>
          <w:sz w:val="26"/>
          <w:szCs w:val="26"/>
        </w:rPr>
        <w:t>Сахалинской области (далее – У</w:t>
      </w:r>
      <w:r w:rsidRPr="00D135FE">
        <w:rPr>
          <w:rFonts w:ascii="Times New Roman" w:hAnsi="Times New Roman" w:cs="Times New Roman"/>
          <w:sz w:val="26"/>
          <w:szCs w:val="26"/>
        </w:rPr>
        <w:t>правление).</w:t>
      </w:r>
    </w:p>
    <w:p w:rsidR="005D67F0"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Государственный налоговый инспектор</w:t>
      </w:r>
      <w:r w:rsidRPr="00E76AB7">
        <w:rPr>
          <w:rFonts w:ascii="Times New Roman" w:hAnsi="Times New Roman" w:cs="Times New Roman"/>
          <w:sz w:val="26"/>
          <w:szCs w:val="26"/>
        </w:rPr>
        <w:t xml:space="preserve"> непосредственно подчиняется </w:t>
      </w:r>
      <w:r>
        <w:rPr>
          <w:rFonts w:ascii="Times New Roman" w:hAnsi="Times New Roman" w:cs="Times New Roman"/>
          <w:sz w:val="26"/>
          <w:szCs w:val="26"/>
        </w:rPr>
        <w:t xml:space="preserve">начальнику отдела оказания государственных услуг. </w:t>
      </w:r>
    </w:p>
    <w:p w:rsidR="005D67F0" w:rsidRDefault="005D67F0" w:rsidP="005D67F0">
      <w:pPr>
        <w:pStyle w:val="ConsPlusNormal"/>
        <w:ind w:firstLine="567"/>
        <w:jc w:val="both"/>
        <w:rPr>
          <w:rFonts w:ascii="Times New Roman" w:hAnsi="Times New Roman" w:cs="Times New Roman"/>
          <w:sz w:val="26"/>
          <w:szCs w:val="26"/>
        </w:rPr>
      </w:pPr>
    </w:p>
    <w:p w:rsidR="005D67F0" w:rsidRDefault="005D67F0" w:rsidP="005D67F0">
      <w:pPr>
        <w:pStyle w:val="ConsPlusNormal"/>
        <w:ind w:firstLine="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 xml:space="preserve">II. Квалификационные требования </w:t>
      </w:r>
    </w:p>
    <w:p w:rsidR="005D67F0" w:rsidRDefault="005D67F0" w:rsidP="005D67F0">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для замещения должности гражданской службы</w:t>
      </w:r>
    </w:p>
    <w:p w:rsidR="005D67F0" w:rsidRDefault="005D67F0" w:rsidP="005D67F0">
      <w:pPr>
        <w:pStyle w:val="ConsPlusNormal"/>
        <w:ind w:firstLine="567"/>
        <w:jc w:val="center"/>
        <w:outlineLvl w:val="2"/>
        <w:rPr>
          <w:rFonts w:ascii="Times New Roman" w:hAnsi="Times New Roman" w:cs="Times New Roman"/>
          <w:b/>
          <w:sz w:val="26"/>
          <w:szCs w:val="26"/>
        </w:rPr>
      </w:pPr>
    </w:p>
    <w:p w:rsidR="005D67F0"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3. </w:t>
      </w:r>
      <w:r w:rsidRPr="00E56F3C">
        <w:rPr>
          <w:rFonts w:ascii="Times New Roman" w:hAnsi="Times New Roman" w:cs="Times New Roman"/>
          <w:sz w:val="26"/>
          <w:szCs w:val="26"/>
        </w:rPr>
        <w:t xml:space="preserve">Для замещения должности </w:t>
      </w:r>
      <w:r>
        <w:rPr>
          <w:rFonts w:ascii="Times New Roman" w:hAnsi="Times New Roman" w:cs="Times New Roman"/>
          <w:sz w:val="26"/>
          <w:szCs w:val="26"/>
        </w:rPr>
        <w:t>государственного налогового инспектора</w:t>
      </w:r>
      <w:r w:rsidRPr="00674CA1">
        <w:rPr>
          <w:rFonts w:ascii="Times New Roman" w:hAnsi="Times New Roman" w:cs="Times New Roman"/>
          <w:sz w:val="26"/>
          <w:szCs w:val="26"/>
        </w:rPr>
        <w:t xml:space="preserve"> устанавливаются </w:t>
      </w:r>
      <w:r>
        <w:rPr>
          <w:rFonts w:ascii="Times New Roman" w:hAnsi="Times New Roman" w:cs="Times New Roman"/>
          <w:sz w:val="26"/>
          <w:szCs w:val="26"/>
        </w:rPr>
        <w:t xml:space="preserve">базовые и профессионально-функциональные квалификационные </w:t>
      </w:r>
      <w:r w:rsidRPr="00E56F3C">
        <w:rPr>
          <w:rFonts w:ascii="Times New Roman" w:hAnsi="Times New Roman" w:cs="Times New Roman"/>
          <w:sz w:val="26"/>
          <w:szCs w:val="26"/>
        </w:rPr>
        <w:t>требования</w:t>
      </w:r>
      <w:r>
        <w:rPr>
          <w:rFonts w:ascii="Times New Roman" w:hAnsi="Times New Roman" w:cs="Times New Roman"/>
          <w:sz w:val="26"/>
          <w:szCs w:val="26"/>
        </w:rPr>
        <w:t>.</w:t>
      </w:r>
    </w:p>
    <w:p w:rsidR="005D67F0" w:rsidRPr="00EE3F07" w:rsidRDefault="005D67F0" w:rsidP="005D67F0">
      <w:pPr>
        <w:pStyle w:val="ConsPlusNormal"/>
        <w:ind w:firstLine="567"/>
        <w:jc w:val="both"/>
        <w:rPr>
          <w:rFonts w:ascii="Times New Roman" w:hAnsi="Times New Roman" w:cs="Times New Roman"/>
          <w:b/>
          <w:sz w:val="26"/>
          <w:szCs w:val="26"/>
        </w:rPr>
      </w:pPr>
      <w:r>
        <w:rPr>
          <w:rFonts w:ascii="Times New Roman" w:hAnsi="Times New Roman" w:cs="Times New Roman"/>
          <w:b/>
          <w:sz w:val="26"/>
          <w:szCs w:val="26"/>
        </w:rPr>
        <w:t>3</w:t>
      </w:r>
      <w:r w:rsidRPr="00EE3F07">
        <w:rPr>
          <w:rFonts w:ascii="Times New Roman" w:hAnsi="Times New Roman" w:cs="Times New Roman"/>
          <w:b/>
          <w:sz w:val="26"/>
          <w:szCs w:val="26"/>
        </w:rPr>
        <w:t>.1.</w:t>
      </w:r>
      <w:r>
        <w:rPr>
          <w:rFonts w:ascii="Times New Roman" w:hAnsi="Times New Roman" w:cs="Times New Roman"/>
          <w:b/>
          <w:sz w:val="26"/>
          <w:szCs w:val="26"/>
        </w:rPr>
        <w:t> </w:t>
      </w:r>
      <w:r w:rsidRPr="00983DD5">
        <w:rPr>
          <w:rFonts w:ascii="Times New Roman" w:hAnsi="Times New Roman" w:cs="Times New Roman"/>
          <w:b/>
          <w:sz w:val="26"/>
          <w:szCs w:val="26"/>
        </w:rPr>
        <w:t>Базовые квалификационные требования:</w:t>
      </w:r>
    </w:p>
    <w:p w:rsidR="005D67F0" w:rsidRPr="00870CB3" w:rsidRDefault="005D67F0" w:rsidP="005D67F0">
      <w:pPr>
        <w:pStyle w:val="ConsPlusNormal"/>
        <w:ind w:firstLine="567"/>
        <w:jc w:val="both"/>
        <w:rPr>
          <w:rFonts w:ascii="Times New Roman" w:hAnsi="Times New Roman" w:cs="Times New Roman"/>
          <w:sz w:val="26"/>
          <w:szCs w:val="26"/>
        </w:rPr>
      </w:pPr>
      <w:r w:rsidRPr="00870CB3">
        <w:rPr>
          <w:rFonts w:ascii="Times New Roman" w:hAnsi="Times New Roman" w:cs="Times New Roman"/>
          <w:sz w:val="26"/>
          <w:szCs w:val="26"/>
        </w:rPr>
        <w:t>а) наличие высшего образова</w:t>
      </w:r>
      <w:r>
        <w:rPr>
          <w:rFonts w:ascii="Times New Roman" w:hAnsi="Times New Roman" w:cs="Times New Roman"/>
          <w:sz w:val="26"/>
          <w:szCs w:val="26"/>
        </w:rPr>
        <w:t>ния не ниже уровня бакалавриата;</w:t>
      </w:r>
    </w:p>
    <w:p w:rsidR="005D67F0" w:rsidRPr="00870CB3" w:rsidRDefault="005D67F0" w:rsidP="005D67F0">
      <w:pPr>
        <w:pStyle w:val="ConsPlusNormal"/>
        <w:ind w:firstLine="567"/>
        <w:jc w:val="both"/>
        <w:rPr>
          <w:rFonts w:ascii="Times New Roman" w:hAnsi="Times New Roman" w:cs="Times New Roman"/>
          <w:sz w:val="26"/>
          <w:szCs w:val="26"/>
        </w:rPr>
      </w:pPr>
      <w:r w:rsidRPr="00870CB3">
        <w:rPr>
          <w:rFonts w:ascii="Times New Roman" w:hAnsi="Times New Roman" w:cs="Times New Roman"/>
          <w:sz w:val="26"/>
          <w:szCs w:val="26"/>
        </w:rPr>
        <w:t>б)  без предъявления требования к стажу;</w:t>
      </w:r>
    </w:p>
    <w:p w:rsidR="005D67F0" w:rsidRPr="00870CB3" w:rsidRDefault="005D67F0" w:rsidP="005D67F0">
      <w:pPr>
        <w:pStyle w:val="ConsPlusNormal"/>
        <w:ind w:firstLine="567"/>
        <w:jc w:val="both"/>
        <w:rPr>
          <w:rFonts w:ascii="Times New Roman" w:hAnsi="Times New Roman" w:cs="Times New Roman"/>
          <w:sz w:val="26"/>
          <w:szCs w:val="26"/>
        </w:rPr>
      </w:pPr>
      <w:r w:rsidRPr="00870CB3">
        <w:rPr>
          <w:rFonts w:ascii="Times New Roman" w:hAnsi="Times New Roman" w:cs="Times New Roman"/>
          <w:sz w:val="26"/>
          <w:szCs w:val="26"/>
        </w:rPr>
        <w:t>в) наличие базовых знаний:</w:t>
      </w:r>
    </w:p>
    <w:p w:rsidR="005D67F0" w:rsidRPr="00983DD5" w:rsidRDefault="005D67F0" w:rsidP="005D67F0">
      <w:pPr>
        <w:pStyle w:val="ConsPlusNormal"/>
        <w:ind w:firstLine="567"/>
        <w:jc w:val="both"/>
        <w:rPr>
          <w:rFonts w:ascii="Times New Roman" w:hAnsi="Times New Roman" w:cs="Times New Roman"/>
          <w:sz w:val="26"/>
          <w:szCs w:val="26"/>
        </w:rPr>
      </w:pPr>
      <w:r w:rsidRPr="00983DD5">
        <w:rPr>
          <w:rFonts w:ascii="Times New Roman" w:hAnsi="Times New Roman" w:cs="Times New Roman"/>
          <w:sz w:val="26"/>
          <w:szCs w:val="26"/>
        </w:rPr>
        <w:t>-</w:t>
      </w:r>
      <w:r>
        <w:rPr>
          <w:rFonts w:ascii="Times New Roman" w:hAnsi="Times New Roman" w:cs="Times New Roman"/>
          <w:sz w:val="26"/>
          <w:szCs w:val="26"/>
        </w:rPr>
        <w:t> </w:t>
      </w:r>
      <w:r w:rsidRPr="00983DD5">
        <w:rPr>
          <w:rFonts w:ascii="Times New Roman" w:hAnsi="Times New Roman" w:cs="Times New Roman"/>
          <w:sz w:val="26"/>
          <w:szCs w:val="26"/>
        </w:rPr>
        <w:t>государственного языка Р</w:t>
      </w:r>
      <w:r>
        <w:rPr>
          <w:rFonts w:ascii="Times New Roman" w:hAnsi="Times New Roman" w:cs="Times New Roman"/>
          <w:sz w:val="26"/>
          <w:szCs w:val="26"/>
        </w:rPr>
        <w:t>оссийской Федерации (русского языка),</w:t>
      </w:r>
    </w:p>
    <w:p w:rsidR="005D67F0" w:rsidRPr="00983DD5" w:rsidRDefault="005D67F0" w:rsidP="005D67F0">
      <w:pPr>
        <w:pStyle w:val="ConsPlusNormal"/>
        <w:ind w:firstLine="567"/>
        <w:jc w:val="both"/>
        <w:rPr>
          <w:rFonts w:ascii="Times New Roman" w:hAnsi="Times New Roman" w:cs="Times New Roman"/>
          <w:sz w:val="26"/>
          <w:szCs w:val="26"/>
        </w:rPr>
      </w:pPr>
      <w:r w:rsidRPr="00983DD5">
        <w:rPr>
          <w:rFonts w:ascii="Times New Roman" w:hAnsi="Times New Roman" w:cs="Times New Roman"/>
          <w:sz w:val="26"/>
          <w:szCs w:val="26"/>
        </w:rPr>
        <w:t>-</w:t>
      </w:r>
      <w:r>
        <w:rPr>
          <w:rFonts w:ascii="Times New Roman" w:hAnsi="Times New Roman" w:cs="Times New Roman"/>
          <w:sz w:val="26"/>
          <w:szCs w:val="26"/>
        </w:rPr>
        <w:t> </w:t>
      </w:r>
      <w:r w:rsidRPr="00983DD5">
        <w:rPr>
          <w:rFonts w:ascii="Times New Roman" w:hAnsi="Times New Roman" w:cs="Times New Roman"/>
          <w:sz w:val="26"/>
          <w:szCs w:val="26"/>
        </w:rPr>
        <w:t xml:space="preserve">основ: Конституции Российской Федерации, Федерального закона от </w:t>
      </w:r>
      <w:r>
        <w:rPr>
          <w:rFonts w:ascii="Times New Roman" w:hAnsi="Times New Roman" w:cs="Times New Roman"/>
          <w:sz w:val="26"/>
          <w:szCs w:val="26"/>
        </w:rPr>
        <w:t>27.05.2003</w:t>
      </w:r>
      <w:r w:rsidRPr="00983DD5">
        <w:rPr>
          <w:rFonts w:ascii="Times New Roman" w:hAnsi="Times New Roman" w:cs="Times New Roman"/>
          <w:sz w:val="26"/>
          <w:szCs w:val="26"/>
        </w:rPr>
        <w:t xml:space="preserve"> №</w:t>
      </w:r>
      <w:r>
        <w:rPr>
          <w:rFonts w:ascii="Times New Roman" w:hAnsi="Times New Roman" w:cs="Times New Roman"/>
          <w:sz w:val="26"/>
          <w:szCs w:val="26"/>
        </w:rPr>
        <w:t> </w:t>
      </w:r>
      <w:r w:rsidRPr="00983DD5">
        <w:rPr>
          <w:rFonts w:ascii="Times New Roman" w:hAnsi="Times New Roman" w:cs="Times New Roman"/>
          <w:sz w:val="26"/>
          <w:szCs w:val="26"/>
        </w:rPr>
        <w:t>58-ФЗ «О системе государственн</w:t>
      </w:r>
      <w:r>
        <w:rPr>
          <w:rFonts w:ascii="Times New Roman" w:hAnsi="Times New Roman" w:cs="Times New Roman"/>
          <w:sz w:val="26"/>
          <w:szCs w:val="26"/>
        </w:rPr>
        <w:t>ой службы Российской Федерации»,</w:t>
      </w:r>
      <w:r w:rsidRPr="00983DD5">
        <w:rPr>
          <w:rFonts w:ascii="Times New Roman" w:hAnsi="Times New Roman" w:cs="Times New Roman"/>
          <w:sz w:val="26"/>
          <w:szCs w:val="26"/>
        </w:rPr>
        <w:t xml:space="preserve"> Федерального закона от </w:t>
      </w:r>
      <w:r>
        <w:rPr>
          <w:rFonts w:ascii="Times New Roman" w:hAnsi="Times New Roman" w:cs="Times New Roman"/>
          <w:sz w:val="26"/>
          <w:szCs w:val="26"/>
        </w:rPr>
        <w:t>27.07.2004</w:t>
      </w:r>
      <w:r w:rsidRPr="00983DD5">
        <w:rPr>
          <w:rFonts w:ascii="Times New Roman" w:hAnsi="Times New Roman" w:cs="Times New Roman"/>
          <w:sz w:val="26"/>
          <w:szCs w:val="26"/>
        </w:rPr>
        <w:t xml:space="preserve"> №</w:t>
      </w:r>
      <w:r>
        <w:rPr>
          <w:rFonts w:ascii="Times New Roman" w:hAnsi="Times New Roman" w:cs="Times New Roman"/>
          <w:sz w:val="26"/>
          <w:szCs w:val="26"/>
        </w:rPr>
        <w:t> </w:t>
      </w:r>
      <w:r w:rsidRPr="00983DD5">
        <w:rPr>
          <w:rFonts w:ascii="Times New Roman" w:hAnsi="Times New Roman" w:cs="Times New Roman"/>
          <w:sz w:val="26"/>
          <w:szCs w:val="26"/>
        </w:rPr>
        <w:t>79-ФЗ «О государственной гражданск</w:t>
      </w:r>
      <w:r>
        <w:rPr>
          <w:rFonts w:ascii="Times New Roman" w:hAnsi="Times New Roman" w:cs="Times New Roman"/>
          <w:sz w:val="26"/>
          <w:szCs w:val="26"/>
        </w:rPr>
        <w:t xml:space="preserve">ой службе Российской Федерации», </w:t>
      </w:r>
      <w:r w:rsidRPr="00983DD5">
        <w:rPr>
          <w:rFonts w:ascii="Times New Roman" w:hAnsi="Times New Roman" w:cs="Times New Roman"/>
          <w:sz w:val="26"/>
          <w:szCs w:val="26"/>
        </w:rPr>
        <w:t xml:space="preserve"> Федерального закона от </w:t>
      </w:r>
      <w:r>
        <w:rPr>
          <w:rFonts w:ascii="Times New Roman" w:hAnsi="Times New Roman" w:cs="Times New Roman"/>
          <w:sz w:val="26"/>
          <w:szCs w:val="26"/>
        </w:rPr>
        <w:t>25.12.2008</w:t>
      </w:r>
      <w:r w:rsidRPr="00983DD5">
        <w:rPr>
          <w:rFonts w:ascii="Times New Roman" w:hAnsi="Times New Roman" w:cs="Times New Roman"/>
          <w:sz w:val="26"/>
          <w:szCs w:val="26"/>
        </w:rPr>
        <w:t xml:space="preserve"> №</w:t>
      </w:r>
      <w:r>
        <w:rPr>
          <w:rFonts w:ascii="Times New Roman" w:hAnsi="Times New Roman" w:cs="Times New Roman"/>
          <w:sz w:val="26"/>
          <w:szCs w:val="26"/>
        </w:rPr>
        <w:t> </w:t>
      </w:r>
      <w:r w:rsidRPr="00983DD5">
        <w:rPr>
          <w:rFonts w:ascii="Times New Roman" w:hAnsi="Times New Roman" w:cs="Times New Roman"/>
          <w:sz w:val="26"/>
          <w:szCs w:val="26"/>
        </w:rPr>
        <w:t>273-ФЗ  «О противодействии коррупции»</w:t>
      </w:r>
      <w:r>
        <w:rPr>
          <w:rFonts w:ascii="Times New Roman" w:hAnsi="Times New Roman" w:cs="Times New Roman"/>
          <w:sz w:val="26"/>
          <w:szCs w:val="26"/>
        </w:rPr>
        <w:t>;</w:t>
      </w:r>
    </w:p>
    <w:p w:rsidR="005D67F0" w:rsidRPr="00983DD5" w:rsidRDefault="005D67F0" w:rsidP="005D67F0">
      <w:pPr>
        <w:pStyle w:val="ConsPlusNormal"/>
        <w:ind w:firstLine="567"/>
        <w:jc w:val="both"/>
        <w:rPr>
          <w:rFonts w:ascii="Times New Roman" w:hAnsi="Times New Roman" w:cs="Times New Roman"/>
          <w:sz w:val="26"/>
          <w:szCs w:val="26"/>
        </w:rPr>
      </w:pPr>
      <w:r w:rsidRPr="00983DD5">
        <w:rPr>
          <w:rFonts w:ascii="Times New Roman" w:hAnsi="Times New Roman" w:cs="Times New Roman"/>
          <w:sz w:val="26"/>
          <w:szCs w:val="26"/>
        </w:rPr>
        <w:t>г)</w:t>
      </w:r>
      <w:r>
        <w:rPr>
          <w:rFonts w:ascii="Times New Roman" w:hAnsi="Times New Roman" w:cs="Times New Roman"/>
          <w:sz w:val="26"/>
          <w:szCs w:val="26"/>
        </w:rPr>
        <w:t xml:space="preserve"> наличие </w:t>
      </w:r>
      <w:r w:rsidRPr="00983DD5">
        <w:rPr>
          <w:rFonts w:ascii="Times New Roman" w:hAnsi="Times New Roman" w:cs="Times New Roman"/>
          <w:sz w:val="26"/>
          <w:szCs w:val="26"/>
        </w:rPr>
        <w:t>знани</w:t>
      </w:r>
      <w:r>
        <w:rPr>
          <w:rFonts w:ascii="Times New Roman" w:hAnsi="Times New Roman" w:cs="Times New Roman"/>
          <w:sz w:val="26"/>
          <w:szCs w:val="26"/>
        </w:rPr>
        <w:t>й</w:t>
      </w:r>
      <w:r w:rsidRPr="00983DD5">
        <w:rPr>
          <w:rFonts w:ascii="Times New Roman" w:hAnsi="Times New Roman" w:cs="Times New Roman"/>
          <w:sz w:val="26"/>
          <w:szCs w:val="26"/>
        </w:rPr>
        <w:t xml:space="preserve"> и умени</w:t>
      </w:r>
      <w:r>
        <w:rPr>
          <w:rFonts w:ascii="Times New Roman" w:hAnsi="Times New Roman" w:cs="Times New Roman"/>
          <w:sz w:val="26"/>
          <w:szCs w:val="26"/>
        </w:rPr>
        <w:t>й</w:t>
      </w:r>
      <w:r w:rsidRPr="00983DD5">
        <w:rPr>
          <w:rFonts w:ascii="Times New Roman" w:hAnsi="Times New Roman" w:cs="Times New Roman"/>
          <w:sz w:val="26"/>
          <w:szCs w:val="26"/>
        </w:rPr>
        <w:t xml:space="preserve"> в области информационно-коммуникационных технологий </w:t>
      </w:r>
      <w:r>
        <w:rPr>
          <w:rFonts w:ascii="Times New Roman" w:hAnsi="Times New Roman" w:cs="Times New Roman"/>
          <w:sz w:val="26"/>
          <w:szCs w:val="26"/>
        </w:rPr>
        <w:t xml:space="preserve">в </w:t>
      </w:r>
      <w:r w:rsidRPr="00E56F3C">
        <w:rPr>
          <w:rFonts w:ascii="Times New Roman" w:hAnsi="Times New Roman" w:cs="Times New Roman"/>
          <w:sz w:val="26"/>
          <w:szCs w:val="26"/>
        </w:rPr>
        <w:t>государственных органах</w:t>
      </w:r>
      <w:r>
        <w:rPr>
          <w:rFonts w:ascii="Times New Roman" w:hAnsi="Times New Roman" w:cs="Times New Roman"/>
          <w:sz w:val="26"/>
          <w:szCs w:val="26"/>
        </w:rPr>
        <w:t>;</w:t>
      </w:r>
    </w:p>
    <w:p w:rsidR="005D67F0"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д) наличие у</w:t>
      </w:r>
      <w:r w:rsidRPr="00983DD5">
        <w:rPr>
          <w:rFonts w:ascii="Times New Roman" w:hAnsi="Times New Roman" w:cs="Times New Roman"/>
          <w:sz w:val="26"/>
          <w:szCs w:val="26"/>
        </w:rPr>
        <w:t>мени</w:t>
      </w:r>
      <w:r>
        <w:rPr>
          <w:rFonts w:ascii="Times New Roman" w:hAnsi="Times New Roman" w:cs="Times New Roman"/>
          <w:sz w:val="26"/>
          <w:szCs w:val="26"/>
        </w:rPr>
        <w:t>й (общих): у</w:t>
      </w:r>
      <w:r w:rsidRPr="00983DD5">
        <w:rPr>
          <w:rFonts w:ascii="Times New Roman" w:hAnsi="Times New Roman" w:cs="Times New Roman"/>
          <w:sz w:val="26"/>
          <w:szCs w:val="26"/>
        </w:rPr>
        <w:t>мение мыслить системно;</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планировать и рационально использовать рабочее время;</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достигать результата;</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работать в стрессовых условиях; совершенствовать свой профессиональный уровень</w:t>
      </w:r>
      <w:r>
        <w:rPr>
          <w:rFonts w:ascii="Times New Roman" w:hAnsi="Times New Roman" w:cs="Times New Roman"/>
          <w:sz w:val="26"/>
          <w:szCs w:val="26"/>
        </w:rPr>
        <w:t>;</w:t>
      </w:r>
      <w:r w:rsidRPr="005F4615">
        <w:rPr>
          <w:rFonts w:ascii="Times New Roman" w:hAnsi="Times New Roman" w:cs="Times New Roman"/>
          <w:sz w:val="26"/>
          <w:szCs w:val="26"/>
        </w:rPr>
        <w:t xml:space="preserve"> </w:t>
      </w:r>
      <w:r w:rsidRPr="00983DD5">
        <w:rPr>
          <w:rFonts w:ascii="Times New Roman" w:hAnsi="Times New Roman" w:cs="Times New Roman"/>
          <w:sz w:val="26"/>
          <w:szCs w:val="26"/>
        </w:rPr>
        <w:t>коммуникативные умения</w:t>
      </w:r>
      <w:r>
        <w:rPr>
          <w:rFonts w:ascii="Times New Roman" w:hAnsi="Times New Roman" w:cs="Times New Roman"/>
          <w:sz w:val="26"/>
          <w:szCs w:val="26"/>
        </w:rPr>
        <w:t>.</w:t>
      </w:r>
    </w:p>
    <w:p w:rsidR="005D67F0" w:rsidRPr="00EE3F07" w:rsidRDefault="005D67F0" w:rsidP="005D67F0">
      <w:pPr>
        <w:pStyle w:val="ConsPlusNormal"/>
        <w:ind w:firstLine="567"/>
        <w:jc w:val="both"/>
        <w:rPr>
          <w:rFonts w:ascii="Times New Roman" w:hAnsi="Times New Roman" w:cs="Times New Roman"/>
          <w:b/>
          <w:sz w:val="26"/>
          <w:szCs w:val="26"/>
        </w:rPr>
      </w:pPr>
      <w:r>
        <w:rPr>
          <w:rFonts w:ascii="Times New Roman" w:hAnsi="Times New Roman" w:cs="Times New Roman"/>
          <w:b/>
          <w:sz w:val="26"/>
          <w:szCs w:val="26"/>
        </w:rPr>
        <w:t>3</w:t>
      </w:r>
      <w:r w:rsidRPr="00A72E92">
        <w:rPr>
          <w:rFonts w:ascii="Times New Roman" w:hAnsi="Times New Roman" w:cs="Times New Roman"/>
          <w:b/>
          <w:sz w:val="26"/>
          <w:szCs w:val="26"/>
        </w:rPr>
        <w:t>.2.</w:t>
      </w:r>
      <w:r>
        <w:rPr>
          <w:rFonts w:ascii="Times New Roman" w:hAnsi="Times New Roman" w:cs="Times New Roman"/>
          <w:b/>
          <w:sz w:val="26"/>
          <w:szCs w:val="26"/>
        </w:rPr>
        <w:t> </w:t>
      </w:r>
      <w:r w:rsidRPr="00A72E92">
        <w:rPr>
          <w:rFonts w:ascii="Times New Roman" w:hAnsi="Times New Roman" w:cs="Times New Roman"/>
          <w:b/>
          <w:sz w:val="26"/>
          <w:szCs w:val="26"/>
        </w:rPr>
        <w:t>Профессионально-функциональные</w:t>
      </w:r>
      <w:r>
        <w:rPr>
          <w:rFonts w:ascii="Times New Roman" w:hAnsi="Times New Roman" w:cs="Times New Roman"/>
          <w:b/>
          <w:sz w:val="26"/>
          <w:szCs w:val="26"/>
        </w:rPr>
        <w:t xml:space="preserve"> </w:t>
      </w:r>
      <w:r w:rsidRPr="00983DD5">
        <w:rPr>
          <w:rFonts w:ascii="Times New Roman" w:hAnsi="Times New Roman" w:cs="Times New Roman"/>
          <w:b/>
          <w:sz w:val="26"/>
          <w:szCs w:val="26"/>
        </w:rPr>
        <w:t>квалификационные требования:</w:t>
      </w:r>
    </w:p>
    <w:p w:rsidR="005D67F0" w:rsidRPr="00E85695" w:rsidRDefault="005D67F0" w:rsidP="005D67F0">
      <w:pPr>
        <w:pStyle w:val="ConsPlusNormal"/>
        <w:ind w:firstLine="567"/>
        <w:jc w:val="both"/>
        <w:rPr>
          <w:rFonts w:ascii="Times New Roman" w:hAnsi="Times New Roman" w:cs="Times New Roman"/>
          <w:sz w:val="26"/>
          <w:szCs w:val="26"/>
        </w:rPr>
      </w:pPr>
      <w:r w:rsidRPr="00E56F3C">
        <w:rPr>
          <w:rFonts w:ascii="Times New Roman" w:hAnsi="Times New Roman" w:cs="Times New Roman"/>
          <w:sz w:val="26"/>
          <w:szCs w:val="26"/>
        </w:rPr>
        <w:t>а) наличие высшего образования</w:t>
      </w:r>
      <w:r>
        <w:rPr>
          <w:rFonts w:ascii="Times New Roman" w:hAnsi="Times New Roman" w:cs="Times New Roman"/>
          <w:sz w:val="26"/>
          <w:szCs w:val="26"/>
        </w:rPr>
        <w:t xml:space="preserve"> </w:t>
      </w:r>
      <w:r w:rsidRPr="00E85695">
        <w:rPr>
          <w:rFonts w:ascii="Times New Roman" w:hAnsi="Times New Roman" w:cs="Times New Roman"/>
          <w:sz w:val="26"/>
          <w:szCs w:val="26"/>
        </w:rPr>
        <w:t xml:space="preserve">по специальности, направлению подготовки: </w:t>
      </w:r>
      <w:r w:rsidRPr="00E85695">
        <w:rPr>
          <w:rFonts w:ascii="Times New Roman" w:hAnsi="Times New Roman" w:cs="Times New Roman"/>
          <w:sz w:val="26"/>
          <w:szCs w:val="26"/>
        </w:rPr>
        <w:lastRenderedPageBreak/>
        <w:t>«Правоведение»,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
    <w:p w:rsidR="005D67F0" w:rsidRPr="00F1286F" w:rsidRDefault="005D67F0" w:rsidP="005D67F0">
      <w:pPr>
        <w:pStyle w:val="ConsPlusNormal"/>
        <w:ind w:firstLine="709"/>
        <w:jc w:val="both"/>
        <w:rPr>
          <w:rFonts w:ascii="Times New Roman" w:hAnsi="Times New Roman" w:cs="Times New Roman"/>
          <w:color w:val="000000" w:themeColor="text1"/>
          <w:sz w:val="26"/>
          <w:szCs w:val="26"/>
        </w:rPr>
      </w:pPr>
      <w:r w:rsidRPr="00FA62CC">
        <w:rPr>
          <w:rFonts w:ascii="Times New Roman" w:hAnsi="Times New Roman" w:cs="Times New Roman"/>
          <w:b/>
          <w:sz w:val="26"/>
          <w:szCs w:val="26"/>
        </w:rPr>
        <w:t>б)</w:t>
      </w:r>
      <w:r>
        <w:rPr>
          <w:rFonts w:ascii="Times New Roman" w:hAnsi="Times New Roman" w:cs="Times New Roman"/>
          <w:b/>
          <w:sz w:val="26"/>
          <w:szCs w:val="26"/>
        </w:rPr>
        <w:t> </w:t>
      </w:r>
      <w:r w:rsidRPr="00FA62CC">
        <w:rPr>
          <w:rFonts w:ascii="Times New Roman" w:hAnsi="Times New Roman" w:cs="Times New Roman"/>
          <w:b/>
          <w:sz w:val="26"/>
          <w:szCs w:val="26"/>
        </w:rPr>
        <w:t xml:space="preserve">наличие профессиональных знаний в сфере законодательства Российской Федерации: </w:t>
      </w:r>
    </w:p>
    <w:p w:rsidR="005D67F0" w:rsidRPr="007C1645" w:rsidRDefault="005D67F0" w:rsidP="005D67F0">
      <w:pPr>
        <w:pStyle w:val="ConsPlusNormal"/>
        <w:ind w:firstLine="709"/>
        <w:jc w:val="both"/>
        <w:rPr>
          <w:rFonts w:ascii="Times New Roman" w:hAnsi="Times New Roman" w:cs="Times New Roman"/>
          <w:sz w:val="26"/>
          <w:szCs w:val="26"/>
        </w:rPr>
      </w:pPr>
      <w:r w:rsidRPr="007C1645">
        <w:rPr>
          <w:rFonts w:ascii="Times New Roman" w:hAnsi="Times New Roman" w:cs="Times New Roman"/>
          <w:sz w:val="26"/>
          <w:szCs w:val="26"/>
        </w:rPr>
        <w:t xml:space="preserve">включая </w:t>
      </w:r>
      <w:hyperlink r:id="rId13" w:history="1">
        <w:r w:rsidRPr="007C1645">
          <w:rPr>
            <w:rFonts w:ascii="Times New Roman" w:hAnsi="Times New Roman" w:cs="Times New Roman"/>
            <w:sz w:val="26"/>
            <w:szCs w:val="26"/>
          </w:rPr>
          <w:t>Конституцию</w:t>
        </w:r>
      </w:hyperlink>
      <w:r w:rsidRPr="007C1645">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D67F0" w:rsidRPr="00FA62CC" w:rsidRDefault="005D67F0" w:rsidP="005D67F0">
      <w:pPr>
        <w:pStyle w:val="ConsPlusNormal"/>
        <w:ind w:firstLine="709"/>
        <w:jc w:val="both"/>
        <w:rPr>
          <w:rFonts w:ascii="Times New Roman" w:hAnsi="Times New Roman" w:cs="Times New Roman"/>
          <w:b/>
          <w:sz w:val="26"/>
          <w:szCs w:val="26"/>
        </w:rPr>
      </w:pPr>
      <w:r w:rsidRPr="00FA62CC">
        <w:rPr>
          <w:rFonts w:ascii="Times New Roman" w:hAnsi="Times New Roman" w:cs="Times New Roman"/>
          <w:b/>
          <w:sz w:val="26"/>
          <w:szCs w:val="26"/>
        </w:rPr>
        <w:t>в)</w:t>
      </w:r>
      <w:r>
        <w:rPr>
          <w:rFonts w:ascii="Times New Roman" w:hAnsi="Times New Roman" w:cs="Times New Roman"/>
          <w:b/>
          <w:sz w:val="26"/>
          <w:szCs w:val="26"/>
        </w:rPr>
        <w:t> </w:t>
      </w:r>
      <w:r w:rsidRPr="00FA62CC">
        <w:rPr>
          <w:rFonts w:ascii="Times New Roman" w:hAnsi="Times New Roman" w:cs="Times New Roman"/>
          <w:b/>
          <w:sz w:val="26"/>
          <w:szCs w:val="26"/>
        </w:rPr>
        <w:t xml:space="preserve">наличие иных профессиональных знаний: </w:t>
      </w:r>
    </w:p>
    <w:p w:rsidR="005D67F0" w:rsidRDefault="005D67F0" w:rsidP="005D67F0">
      <w:pPr>
        <w:pStyle w:val="ConsPlusNormal"/>
        <w:ind w:firstLine="709"/>
        <w:jc w:val="both"/>
        <w:rPr>
          <w:rFonts w:ascii="Times New Roman" w:hAnsi="Times New Roman" w:cs="Times New Roman"/>
          <w:sz w:val="26"/>
          <w:szCs w:val="26"/>
        </w:rPr>
      </w:pPr>
      <w:r w:rsidRPr="00E56F3C">
        <w:rPr>
          <w:rFonts w:ascii="Times New Roman" w:hAnsi="Times New Roman" w:cs="Times New Roman"/>
          <w:sz w:val="26"/>
          <w:szCs w:val="26"/>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порядка работы со служебной информацией, основ делопроизводства, правил охраны труда</w:t>
      </w:r>
      <w:r>
        <w:rPr>
          <w:rFonts w:ascii="Times New Roman" w:hAnsi="Times New Roman" w:cs="Times New Roman"/>
          <w:sz w:val="26"/>
          <w:szCs w:val="26"/>
        </w:rPr>
        <w:t xml:space="preserve"> и противопожарной безопасности,</w:t>
      </w:r>
      <w:r w:rsidRPr="00E56F3C">
        <w:rPr>
          <w:rFonts w:ascii="Times New Roman" w:hAnsi="Times New Roman" w:cs="Times New Roman"/>
          <w:sz w:val="26"/>
          <w:szCs w:val="26"/>
        </w:rPr>
        <w:t xml:space="preserve"> аппарат</w:t>
      </w:r>
      <w:r>
        <w:rPr>
          <w:rFonts w:ascii="Times New Roman" w:hAnsi="Times New Roman" w:cs="Times New Roman"/>
          <w:sz w:val="26"/>
          <w:szCs w:val="26"/>
        </w:rPr>
        <w:t>ного и программного обеспечения,</w:t>
      </w:r>
      <w:r w:rsidRPr="00E56F3C">
        <w:rPr>
          <w:rFonts w:ascii="Times New Roman" w:hAnsi="Times New Roman" w:cs="Times New Roman"/>
          <w:sz w:val="26"/>
          <w:szCs w:val="26"/>
        </w:rPr>
        <w:t xml:space="preserve">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D67F0" w:rsidRPr="00946413" w:rsidRDefault="005D67F0" w:rsidP="005D67F0">
      <w:pPr>
        <w:pStyle w:val="ConsPlusNormal"/>
        <w:ind w:firstLine="709"/>
        <w:jc w:val="both"/>
        <w:rPr>
          <w:rFonts w:ascii="Times New Roman" w:hAnsi="Times New Roman" w:cs="Times New Roman"/>
          <w:b/>
          <w:sz w:val="26"/>
          <w:szCs w:val="26"/>
        </w:rPr>
      </w:pPr>
      <w:r w:rsidRPr="00946413">
        <w:rPr>
          <w:rFonts w:ascii="Times New Roman" w:hAnsi="Times New Roman" w:cs="Times New Roman"/>
          <w:b/>
          <w:sz w:val="26"/>
          <w:szCs w:val="26"/>
        </w:rPr>
        <w:t>г)</w:t>
      </w:r>
      <w:r>
        <w:rPr>
          <w:rFonts w:ascii="Times New Roman" w:hAnsi="Times New Roman" w:cs="Times New Roman"/>
          <w:b/>
          <w:sz w:val="26"/>
          <w:szCs w:val="26"/>
        </w:rPr>
        <w:t> </w:t>
      </w:r>
      <w:r w:rsidRPr="00946413">
        <w:rPr>
          <w:rFonts w:ascii="Times New Roman" w:hAnsi="Times New Roman" w:cs="Times New Roman"/>
          <w:b/>
          <w:sz w:val="26"/>
          <w:szCs w:val="26"/>
        </w:rPr>
        <w:t xml:space="preserve">наличие профессиональных умений: </w:t>
      </w:r>
    </w:p>
    <w:p w:rsidR="005D67F0" w:rsidRDefault="005D67F0" w:rsidP="005D67F0">
      <w:pPr>
        <w:pStyle w:val="ConsPlusNormal"/>
        <w:ind w:firstLine="709"/>
        <w:jc w:val="both"/>
        <w:rPr>
          <w:rFonts w:ascii="Times New Roman" w:hAnsi="Times New Roman" w:cs="Times New Roman"/>
          <w:sz w:val="26"/>
          <w:szCs w:val="26"/>
        </w:rPr>
      </w:pPr>
      <w:r w:rsidRPr="00E56F3C">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r>
        <w:rPr>
          <w:rFonts w:ascii="Times New Roman" w:hAnsi="Times New Roman" w:cs="Times New Roman"/>
          <w:sz w:val="26"/>
          <w:szCs w:val="26"/>
        </w:rPr>
        <w:t>.</w:t>
      </w:r>
      <w:r w:rsidRPr="00E56F3C">
        <w:rPr>
          <w:rFonts w:ascii="Times New Roman" w:hAnsi="Times New Roman" w:cs="Times New Roman"/>
          <w:sz w:val="26"/>
          <w:szCs w:val="26"/>
        </w:rPr>
        <w:t xml:space="preserve"> </w:t>
      </w:r>
    </w:p>
    <w:p w:rsidR="005D67F0" w:rsidRPr="00E56F3C" w:rsidRDefault="005D67F0" w:rsidP="005D67F0">
      <w:pPr>
        <w:pStyle w:val="ConsPlusNormal"/>
        <w:ind w:firstLine="709"/>
        <w:jc w:val="both"/>
        <w:rPr>
          <w:rFonts w:ascii="Times New Roman" w:hAnsi="Times New Roman" w:cs="Times New Roman"/>
          <w:sz w:val="26"/>
          <w:szCs w:val="26"/>
        </w:rPr>
      </w:pPr>
    </w:p>
    <w:p w:rsidR="005D67F0" w:rsidRPr="003336BE" w:rsidRDefault="005D67F0" w:rsidP="005D67F0">
      <w:pPr>
        <w:pStyle w:val="ConsPlusNormal"/>
        <w:ind w:firstLine="567"/>
        <w:jc w:val="both"/>
        <w:rPr>
          <w:rFonts w:ascii="Times New Roman" w:hAnsi="Times New Roman" w:cs="Times New Roman"/>
          <w:b/>
          <w:sz w:val="26"/>
          <w:szCs w:val="26"/>
        </w:rPr>
      </w:pPr>
      <w:r w:rsidRPr="003336BE">
        <w:rPr>
          <w:rFonts w:ascii="Times New Roman" w:hAnsi="Times New Roman" w:cs="Times New Roman"/>
          <w:b/>
          <w:sz w:val="26"/>
          <w:szCs w:val="26"/>
        </w:rPr>
        <w:t>3.3. Функциональные квалификационные требования</w:t>
      </w:r>
      <w:r>
        <w:rPr>
          <w:rFonts w:ascii="Times New Roman" w:hAnsi="Times New Roman" w:cs="Times New Roman"/>
          <w:b/>
          <w:sz w:val="26"/>
          <w:szCs w:val="26"/>
        </w:rPr>
        <w:t>:</w:t>
      </w:r>
    </w:p>
    <w:p w:rsidR="005D67F0" w:rsidRPr="00A4162C" w:rsidRDefault="005D67F0" w:rsidP="005D67F0">
      <w:pPr>
        <w:pStyle w:val="ConsPlusNormal"/>
        <w:ind w:firstLine="567"/>
        <w:jc w:val="both"/>
        <w:rPr>
          <w:rFonts w:ascii="Times New Roman" w:hAnsi="Times New Roman" w:cs="Times New Roman"/>
          <w:b/>
          <w:sz w:val="26"/>
          <w:szCs w:val="26"/>
        </w:rPr>
      </w:pPr>
      <w:r w:rsidRPr="00A4162C">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5D67F0"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знать основы налогообложения,</w:t>
      </w:r>
    </w:p>
    <w:p w:rsidR="005D67F0" w:rsidRPr="006D793C"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 </w:t>
      </w:r>
      <w:r>
        <w:rPr>
          <w:rFonts w:ascii="Times New Roman" w:hAnsi="Times New Roman" w:cs="Times New Roman"/>
          <w:sz w:val="26"/>
          <w:szCs w:val="26"/>
        </w:rPr>
        <w:t xml:space="preserve">знать </w:t>
      </w:r>
      <w:r w:rsidRPr="006D793C">
        <w:rPr>
          <w:rFonts w:ascii="Times New Roman" w:hAnsi="Times New Roman" w:cs="Times New Roman"/>
          <w:sz w:val="26"/>
          <w:szCs w:val="26"/>
        </w:rPr>
        <w:t xml:space="preserve">порядок </w:t>
      </w:r>
      <w:r>
        <w:rPr>
          <w:rFonts w:ascii="Times New Roman" w:hAnsi="Times New Roman" w:cs="Times New Roman"/>
          <w:sz w:val="26"/>
          <w:szCs w:val="26"/>
        </w:rPr>
        <w:t xml:space="preserve">и принципы </w:t>
      </w:r>
      <w:r w:rsidRPr="006D793C">
        <w:rPr>
          <w:rFonts w:ascii="Times New Roman" w:hAnsi="Times New Roman" w:cs="Times New Roman"/>
          <w:sz w:val="26"/>
          <w:szCs w:val="26"/>
        </w:rPr>
        <w:t>предо</w:t>
      </w:r>
      <w:r>
        <w:rPr>
          <w:rFonts w:ascii="Times New Roman" w:hAnsi="Times New Roman" w:cs="Times New Roman"/>
          <w:sz w:val="26"/>
          <w:szCs w:val="26"/>
        </w:rPr>
        <w:t>ставления государственных услуг ФНС России, в том числе в электронной форме,</w:t>
      </w:r>
    </w:p>
    <w:p w:rsidR="005D67F0"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 </w:t>
      </w:r>
      <w:r>
        <w:rPr>
          <w:rFonts w:ascii="Times New Roman" w:hAnsi="Times New Roman" w:cs="Times New Roman"/>
          <w:sz w:val="26"/>
          <w:szCs w:val="26"/>
        </w:rPr>
        <w:t xml:space="preserve">знать </w:t>
      </w:r>
      <w:r w:rsidRPr="006D793C">
        <w:rPr>
          <w:rFonts w:ascii="Times New Roman" w:hAnsi="Times New Roman" w:cs="Times New Roman"/>
          <w:sz w:val="26"/>
          <w:szCs w:val="26"/>
        </w:rPr>
        <w:t>понятие и п</w:t>
      </w:r>
      <w:r>
        <w:rPr>
          <w:rFonts w:ascii="Times New Roman" w:hAnsi="Times New Roman" w:cs="Times New Roman"/>
          <w:sz w:val="26"/>
          <w:szCs w:val="26"/>
        </w:rPr>
        <w:t>ринципы функционирования единого</w:t>
      </w:r>
      <w:r w:rsidRPr="006D793C">
        <w:rPr>
          <w:rFonts w:ascii="Times New Roman" w:hAnsi="Times New Roman" w:cs="Times New Roman"/>
          <w:sz w:val="26"/>
          <w:szCs w:val="26"/>
        </w:rPr>
        <w:t xml:space="preserve"> портала государственных </w:t>
      </w:r>
      <w:r>
        <w:rPr>
          <w:rFonts w:ascii="Times New Roman" w:hAnsi="Times New Roman" w:cs="Times New Roman"/>
          <w:sz w:val="26"/>
          <w:szCs w:val="26"/>
        </w:rPr>
        <w:t>и муниципальных услуг и многофункциональных центров предоставления государственных и муниципальных услуг,</w:t>
      </w:r>
    </w:p>
    <w:p w:rsidR="005D67F0"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 </w:t>
      </w:r>
      <w:r>
        <w:rPr>
          <w:rFonts w:ascii="Times New Roman" w:hAnsi="Times New Roman" w:cs="Times New Roman"/>
          <w:sz w:val="26"/>
          <w:szCs w:val="26"/>
        </w:rPr>
        <w:t xml:space="preserve">знать </w:t>
      </w:r>
      <w:r w:rsidRPr="006D793C">
        <w:rPr>
          <w:rFonts w:ascii="Times New Roman" w:hAnsi="Times New Roman" w:cs="Times New Roman"/>
          <w:sz w:val="26"/>
          <w:szCs w:val="26"/>
        </w:rPr>
        <w:t xml:space="preserve">права </w:t>
      </w:r>
      <w:r>
        <w:rPr>
          <w:rFonts w:ascii="Times New Roman" w:hAnsi="Times New Roman" w:cs="Times New Roman"/>
          <w:sz w:val="26"/>
          <w:szCs w:val="26"/>
        </w:rPr>
        <w:t xml:space="preserve">(обязанности) </w:t>
      </w:r>
      <w:r w:rsidRPr="006D793C">
        <w:rPr>
          <w:rFonts w:ascii="Times New Roman" w:hAnsi="Times New Roman" w:cs="Times New Roman"/>
          <w:sz w:val="26"/>
          <w:szCs w:val="26"/>
        </w:rPr>
        <w:t>заявителей</w:t>
      </w:r>
      <w:r>
        <w:rPr>
          <w:rFonts w:ascii="Times New Roman" w:hAnsi="Times New Roman" w:cs="Times New Roman"/>
          <w:sz w:val="26"/>
          <w:szCs w:val="26"/>
        </w:rPr>
        <w:t xml:space="preserve"> (государственных органов) </w:t>
      </w:r>
      <w:r w:rsidRPr="006D793C">
        <w:rPr>
          <w:rFonts w:ascii="Times New Roman" w:hAnsi="Times New Roman" w:cs="Times New Roman"/>
          <w:sz w:val="26"/>
          <w:szCs w:val="26"/>
        </w:rPr>
        <w:t xml:space="preserve"> при получении </w:t>
      </w:r>
      <w:r>
        <w:rPr>
          <w:rFonts w:ascii="Times New Roman" w:hAnsi="Times New Roman" w:cs="Times New Roman"/>
          <w:sz w:val="26"/>
          <w:szCs w:val="26"/>
        </w:rPr>
        <w:t>(предоставлении) государственных услуг,</w:t>
      </w:r>
    </w:p>
    <w:p w:rsidR="005D67F0" w:rsidRPr="006D793C"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 знать </w:t>
      </w:r>
      <w:r w:rsidRPr="006D793C">
        <w:rPr>
          <w:rFonts w:ascii="Times New Roman" w:hAnsi="Times New Roman" w:cs="Times New Roman"/>
          <w:sz w:val="26"/>
          <w:szCs w:val="26"/>
        </w:rPr>
        <w:t xml:space="preserve">основные </w:t>
      </w:r>
      <w:r>
        <w:rPr>
          <w:rFonts w:ascii="Times New Roman" w:hAnsi="Times New Roman" w:cs="Times New Roman"/>
          <w:sz w:val="26"/>
          <w:szCs w:val="26"/>
        </w:rPr>
        <w:t xml:space="preserve">модели и принципы взаимодействия со средствами массовой информации и общественностью, </w:t>
      </w:r>
    </w:p>
    <w:p w:rsidR="005D67F0" w:rsidRPr="006D793C"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 xml:space="preserve">- </w:t>
      </w:r>
      <w:r>
        <w:rPr>
          <w:rFonts w:ascii="Times New Roman" w:hAnsi="Times New Roman" w:cs="Times New Roman"/>
          <w:sz w:val="26"/>
          <w:szCs w:val="26"/>
        </w:rPr>
        <w:t>обладать основами делового этикета;</w:t>
      </w:r>
    </w:p>
    <w:p w:rsidR="005D67F0" w:rsidRDefault="005D67F0" w:rsidP="005D67F0">
      <w:pPr>
        <w:pStyle w:val="ConsPlusNormal"/>
        <w:ind w:firstLine="567"/>
        <w:jc w:val="both"/>
        <w:rPr>
          <w:rFonts w:ascii="Times New Roman" w:hAnsi="Times New Roman" w:cs="Times New Roman"/>
          <w:b/>
          <w:sz w:val="26"/>
          <w:szCs w:val="26"/>
        </w:rPr>
      </w:pPr>
      <w:r w:rsidRPr="003336BE">
        <w:rPr>
          <w:rFonts w:ascii="Times New Roman" w:hAnsi="Times New Roman" w:cs="Times New Roman"/>
          <w:b/>
          <w:sz w:val="26"/>
          <w:szCs w:val="26"/>
        </w:rPr>
        <w:t xml:space="preserve">б) наличие функциональных умений: </w:t>
      </w:r>
    </w:p>
    <w:p w:rsidR="005D67F0" w:rsidRPr="00A4162C" w:rsidRDefault="005D67F0" w:rsidP="005D67F0">
      <w:pPr>
        <w:pStyle w:val="ConsPlusNormal"/>
        <w:ind w:firstLine="567"/>
        <w:jc w:val="both"/>
        <w:rPr>
          <w:rFonts w:ascii="Times New Roman" w:hAnsi="Times New Roman" w:cs="Times New Roman"/>
          <w:sz w:val="26"/>
          <w:szCs w:val="26"/>
        </w:rPr>
      </w:pPr>
      <w:r w:rsidRPr="00A4162C">
        <w:rPr>
          <w:rFonts w:ascii="Times New Roman" w:hAnsi="Times New Roman" w:cs="Times New Roman"/>
          <w:sz w:val="26"/>
          <w:szCs w:val="26"/>
        </w:rPr>
        <w:t xml:space="preserve">- </w:t>
      </w:r>
      <w:r>
        <w:rPr>
          <w:rFonts w:ascii="Times New Roman" w:hAnsi="Times New Roman" w:cs="Times New Roman"/>
          <w:sz w:val="26"/>
          <w:szCs w:val="26"/>
        </w:rPr>
        <w:t>иметь навыки рассмотрения обращений, запросов, ходатайств, жалоб,</w:t>
      </w:r>
    </w:p>
    <w:p w:rsidR="005D67F0" w:rsidRPr="006D793C"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 xml:space="preserve">- </w:t>
      </w:r>
      <w:r>
        <w:rPr>
          <w:rFonts w:ascii="Times New Roman" w:hAnsi="Times New Roman" w:cs="Times New Roman"/>
          <w:sz w:val="26"/>
          <w:szCs w:val="26"/>
        </w:rPr>
        <w:t xml:space="preserve">по вопросам </w:t>
      </w:r>
      <w:r w:rsidRPr="006D793C">
        <w:rPr>
          <w:rFonts w:ascii="Times New Roman" w:hAnsi="Times New Roman" w:cs="Times New Roman"/>
          <w:sz w:val="26"/>
          <w:szCs w:val="26"/>
        </w:rPr>
        <w:t>предост</w:t>
      </w:r>
      <w:r>
        <w:rPr>
          <w:rFonts w:ascii="Times New Roman" w:hAnsi="Times New Roman" w:cs="Times New Roman"/>
          <w:sz w:val="26"/>
          <w:szCs w:val="26"/>
        </w:rPr>
        <w:t>авления информации и сведений  из реестров (</w:t>
      </w:r>
      <w:r w:rsidRPr="006D793C">
        <w:rPr>
          <w:rFonts w:ascii="Times New Roman" w:hAnsi="Times New Roman" w:cs="Times New Roman"/>
          <w:sz w:val="26"/>
          <w:szCs w:val="26"/>
        </w:rPr>
        <w:t>баз данных</w:t>
      </w:r>
      <w:r>
        <w:rPr>
          <w:rFonts w:ascii="Times New Roman" w:hAnsi="Times New Roman" w:cs="Times New Roman"/>
          <w:sz w:val="26"/>
          <w:szCs w:val="26"/>
        </w:rPr>
        <w:t>),</w:t>
      </w:r>
      <w:r w:rsidRPr="006D793C">
        <w:rPr>
          <w:rFonts w:ascii="Times New Roman" w:hAnsi="Times New Roman" w:cs="Times New Roman"/>
          <w:sz w:val="26"/>
          <w:szCs w:val="26"/>
        </w:rPr>
        <w:t xml:space="preserve"> выда</w:t>
      </w:r>
      <w:r>
        <w:rPr>
          <w:rFonts w:ascii="Times New Roman" w:hAnsi="Times New Roman" w:cs="Times New Roman"/>
          <w:sz w:val="26"/>
          <w:szCs w:val="26"/>
        </w:rPr>
        <w:t>ча справок, выписок, документов,</w:t>
      </w:r>
    </w:p>
    <w:p w:rsidR="005D67F0" w:rsidRPr="006D793C"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иметь навыки  в проведении консультаций по вопросам, отнесенным к служебной компетенции,</w:t>
      </w:r>
    </w:p>
    <w:p w:rsidR="005D67F0" w:rsidRPr="006D793C"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 xml:space="preserve">- </w:t>
      </w:r>
      <w:r>
        <w:rPr>
          <w:rFonts w:ascii="Times New Roman" w:hAnsi="Times New Roman" w:cs="Times New Roman"/>
          <w:sz w:val="26"/>
          <w:szCs w:val="26"/>
        </w:rPr>
        <w:t>иметь навыки  в организации</w:t>
      </w:r>
      <w:r w:rsidRPr="006D793C">
        <w:rPr>
          <w:rFonts w:ascii="Times New Roman" w:hAnsi="Times New Roman" w:cs="Times New Roman"/>
          <w:sz w:val="26"/>
          <w:szCs w:val="26"/>
        </w:rPr>
        <w:t xml:space="preserve"> и </w:t>
      </w:r>
      <w:r>
        <w:rPr>
          <w:rFonts w:ascii="Times New Roman" w:hAnsi="Times New Roman" w:cs="Times New Roman"/>
          <w:sz w:val="26"/>
          <w:szCs w:val="26"/>
        </w:rPr>
        <w:t>проведении семинаров, деловых встреч, переговоров и совещаний.</w:t>
      </w:r>
    </w:p>
    <w:p w:rsidR="005D67F0" w:rsidRPr="006D793C" w:rsidRDefault="005D67F0" w:rsidP="005D67F0">
      <w:pPr>
        <w:pStyle w:val="ConsPlusNormal"/>
        <w:ind w:firstLine="567"/>
        <w:jc w:val="both"/>
        <w:rPr>
          <w:rFonts w:ascii="Times New Roman" w:hAnsi="Times New Roman" w:cs="Times New Roman"/>
          <w:sz w:val="26"/>
          <w:szCs w:val="26"/>
        </w:rPr>
      </w:pPr>
    </w:p>
    <w:p w:rsidR="005D67F0" w:rsidRDefault="005D67F0" w:rsidP="005D67F0">
      <w:pPr>
        <w:pStyle w:val="ConsPlusNormal"/>
        <w:ind w:firstLine="567"/>
        <w:jc w:val="center"/>
        <w:outlineLvl w:val="2"/>
        <w:rPr>
          <w:rFonts w:ascii="Times New Roman" w:hAnsi="Times New Roman" w:cs="Times New Roman"/>
          <w:b/>
          <w:sz w:val="26"/>
          <w:szCs w:val="26"/>
        </w:rPr>
      </w:pPr>
      <w:r w:rsidRPr="00D135FE">
        <w:rPr>
          <w:rFonts w:ascii="Times New Roman" w:hAnsi="Times New Roman" w:cs="Times New Roman"/>
          <w:b/>
          <w:sz w:val="26"/>
          <w:szCs w:val="26"/>
        </w:rPr>
        <w:t>III.</w:t>
      </w:r>
      <w:r>
        <w:rPr>
          <w:rFonts w:ascii="Times New Roman" w:hAnsi="Times New Roman" w:cs="Times New Roman"/>
          <w:b/>
          <w:sz w:val="26"/>
          <w:szCs w:val="26"/>
        </w:rPr>
        <w:t> </w:t>
      </w:r>
      <w:r w:rsidRPr="00D135FE">
        <w:rPr>
          <w:rFonts w:ascii="Times New Roman" w:hAnsi="Times New Roman" w:cs="Times New Roman"/>
          <w:b/>
          <w:sz w:val="26"/>
          <w:szCs w:val="26"/>
        </w:rPr>
        <w:t>Должностные обязанности, права и ответственность</w:t>
      </w:r>
    </w:p>
    <w:p w:rsidR="005D67F0" w:rsidRPr="00D135FE" w:rsidRDefault="005D67F0" w:rsidP="005D67F0">
      <w:pPr>
        <w:pStyle w:val="ConsPlusNormal"/>
        <w:ind w:firstLine="567"/>
        <w:jc w:val="center"/>
        <w:outlineLvl w:val="2"/>
        <w:rPr>
          <w:rFonts w:ascii="Times New Roman" w:hAnsi="Times New Roman" w:cs="Times New Roman"/>
          <w:b/>
          <w:sz w:val="26"/>
          <w:szCs w:val="26"/>
        </w:rPr>
      </w:pPr>
    </w:p>
    <w:p w:rsidR="005D67F0" w:rsidRPr="006D793C"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 xml:space="preserve">4. Основные права и обязанности </w:t>
      </w:r>
      <w:r>
        <w:rPr>
          <w:rFonts w:ascii="Times New Roman" w:hAnsi="Times New Roman" w:cs="Times New Roman"/>
          <w:sz w:val="26"/>
          <w:szCs w:val="26"/>
        </w:rPr>
        <w:t xml:space="preserve"> государственного налогового инспектора</w:t>
      </w:r>
      <w:r w:rsidRPr="006D793C">
        <w:rPr>
          <w:rFonts w:ascii="Times New Roman" w:hAnsi="Times New Roman" w:cs="Times New Roman"/>
          <w:sz w:val="26"/>
          <w:szCs w:val="26"/>
        </w:rPr>
        <w:t xml:space="preserve">, а также запреты и требования, связанные с гражданской службой, предусмотрены </w:t>
      </w:r>
      <w:hyperlink r:id="rId14" w:history="1">
        <w:r w:rsidRPr="006D793C">
          <w:rPr>
            <w:rFonts w:ascii="Times New Roman" w:hAnsi="Times New Roman" w:cs="Times New Roman"/>
            <w:sz w:val="26"/>
            <w:szCs w:val="26"/>
          </w:rPr>
          <w:t>статьями 14</w:t>
        </w:r>
      </w:hyperlink>
      <w:r w:rsidRPr="006D793C">
        <w:rPr>
          <w:rFonts w:ascii="Times New Roman" w:hAnsi="Times New Roman" w:cs="Times New Roman"/>
          <w:sz w:val="26"/>
          <w:szCs w:val="26"/>
        </w:rPr>
        <w:t xml:space="preserve">, </w:t>
      </w:r>
      <w:hyperlink r:id="rId15" w:history="1">
        <w:r w:rsidRPr="006D793C">
          <w:rPr>
            <w:rFonts w:ascii="Times New Roman" w:hAnsi="Times New Roman" w:cs="Times New Roman"/>
            <w:sz w:val="26"/>
            <w:szCs w:val="26"/>
          </w:rPr>
          <w:t>15</w:t>
        </w:r>
      </w:hyperlink>
      <w:r w:rsidRPr="006D793C">
        <w:rPr>
          <w:rFonts w:ascii="Times New Roman" w:hAnsi="Times New Roman" w:cs="Times New Roman"/>
          <w:sz w:val="26"/>
          <w:szCs w:val="26"/>
        </w:rPr>
        <w:t xml:space="preserve">, </w:t>
      </w:r>
      <w:hyperlink r:id="rId16" w:history="1">
        <w:r w:rsidRPr="006D793C">
          <w:rPr>
            <w:rFonts w:ascii="Times New Roman" w:hAnsi="Times New Roman" w:cs="Times New Roman"/>
            <w:sz w:val="26"/>
            <w:szCs w:val="26"/>
          </w:rPr>
          <w:t>17</w:t>
        </w:r>
      </w:hyperlink>
      <w:r w:rsidRPr="006D793C">
        <w:rPr>
          <w:rFonts w:ascii="Times New Roman" w:hAnsi="Times New Roman" w:cs="Times New Roman"/>
          <w:sz w:val="26"/>
          <w:szCs w:val="26"/>
        </w:rPr>
        <w:t xml:space="preserve">, </w:t>
      </w:r>
      <w:hyperlink r:id="rId17" w:history="1">
        <w:r w:rsidRPr="006D793C">
          <w:rPr>
            <w:rFonts w:ascii="Times New Roman" w:hAnsi="Times New Roman" w:cs="Times New Roman"/>
            <w:sz w:val="26"/>
            <w:szCs w:val="26"/>
          </w:rPr>
          <w:t>18</w:t>
        </w:r>
      </w:hyperlink>
      <w:r w:rsidRPr="006D793C">
        <w:rPr>
          <w:rFonts w:ascii="Times New Roman" w:hAnsi="Times New Roman" w:cs="Times New Roman"/>
          <w:sz w:val="26"/>
          <w:szCs w:val="26"/>
        </w:rPr>
        <w:t xml:space="preserve"> Федерального закона от </w:t>
      </w:r>
      <w:r>
        <w:rPr>
          <w:rFonts w:ascii="Times New Roman" w:hAnsi="Times New Roman" w:cs="Times New Roman"/>
          <w:sz w:val="26"/>
          <w:szCs w:val="26"/>
        </w:rPr>
        <w:t>27.07.2004</w:t>
      </w:r>
      <w:r w:rsidRPr="006D793C">
        <w:rPr>
          <w:rFonts w:ascii="Times New Roman" w:hAnsi="Times New Roman" w:cs="Times New Roman"/>
          <w:sz w:val="26"/>
          <w:szCs w:val="26"/>
        </w:rPr>
        <w:t xml:space="preserve"> № 79-ФЗ «О государственной гражданской службе Российской Федерации».</w:t>
      </w:r>
    </w:p>
    <w:p w:rsidR="005D67F0" w:rsidRPr="006D793C"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5. </w:t>
      </w:r>
      <w:r>
        <w:rPr>
          <w:rFonts w:ascii="Times New Roman" w:hAnsi="Times New Roman" w:cs="Times New Roman"/>
          <w:sz w:val="26"/>
          <w:szCs w:val="26"/>
        </w:rPr>
        <w:t>Государственный налоговый инспектор</w:t>
      </w:r>
      <w:r w:rsidRPr="006D793C">
        <w:rPr>
          <w:rFonts w:ascii="Times New Roman" w:hAnsi="Times New Roman" w:cs="Times New Roman"/>
          <w:sz w:val="26"/>
          <w:szCs w:val="26"/>
        </w:rPr>
        <w:t xml:space="preserve"> осуществляет иные права и исполняет обязанности, предусмотренные законодательством Российской Федерации, </w:t>
      </w:r>
      <w:hyperlink r:id="rId18" w:history="1">
        <w:r w:rsidRPr="006D793C">
          <w:rPr>
            <w:rFonts w:ascii="Times New Roman" w:hAnsi="Times New Roman" w:cs="Times New Roman"/>
            <w:sz w:val="26"/>
            <w:szCs w:val="26"/>
          </w:rPr>
          <w:t>Положением</w:t>
        </w:r>
      </w:hyperlink>
      <w:r w:rsidRPr="006D793C">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Федерации от </w:t>
      </w:r>
      <w:r>
        <w:rPr>
          <w:rFonts w:ascii="Times New Roman" w:hAnsi="Times New Roman" w:cs="Times New Roman"/>
          <w:sz w:val="26"/>
          <w:szCs w:val="26"/>
        </w:rPr>
        <w:t>30.09.2004</w:t>
      </w:r>
      <w:r w:rsidRPr="006D793C">
        <w:rPr>
          <w:rFonts w:ascii="Times New Roman" w:hAnsi="Times New Roman" w:cs="Times New Roman"/>
          <w:sz w:val="26"/>
          <w:szCs w:val="26"/>
        </w:rPr>
        <w:t xml:space="preserve">. № 506, Положением об Управлении ФНС России по Сахалинской области, утвержденным руководителем ФНС России, Положением </w:t>
      </w:r>
      <w:r>
        <w:rPr>
          <w:rFonts w:ascii="Times New Roman" w:hAnsi="Times New Roman" w:cs="Times New Roman"/>
          <w:sz w:val="26"/>
          <w:szCs w:val="26"/>
        </w:rPr>
        <w:t>об отделе оказания государственных услуг</w:t>
      </w:r>
      <w:r w:rsidRPr="006D793C">
        <w:rPr>
          <w:rFonts w:ascii="Times New Roman" w:hAnsi="Times New Roman" w:cs="Times New Roman"/>
          <w:sz w:val="26"/>
          <w:szCs w:val="26"/>
        </w:rPr>
        <w:t xml:space="preserve">, приказами (распоряжениями) ФНС России, приказами </w:t>
      </w:r>
      <w:r>
        <w:rPr>
          <w:rFonts w:ascii="Times New Roman" w:hAnsi="Times New Roman" w:cs="Times New Roman"/>
          <w:sz w:val="26"/>
          <w:szCs w:val="26"/>
        </w:rPr>
        <w:t xml:space="preserve">и поручениями руководства </w:t>
      </w:r>
      <w:r w:rsidRPr="006D793C">
        <w:rPr>
          <w:rFonts w:ascii="Times New Roman" w:hAnsi="Times New Roman" w:cs="Times New Roman"/>
          <w:sz w:val="26"/>
          <w:szCs w:val="26"/>
        </w:rPr>
        <w:t>Управ</w:t>
      </w:r>
      <w:r>
        <w:rPr>
          <w:rFonts w:ascii="Times New Roman" w:hAnsi="Times New Roman" w:cs="Times New Roman"/>
          <w:sz w:val="26"/>
          <w:szCs w:val="26"/>
        </w:rPr>
        <w:t>ления.</w:t>
      </w:r>
    </w:p>
    <w:p w:rsidR="005D67F0" w:rsidRPr="004F2BAB" w:rsidRDefault="005D67F0" w:rsidP="005D67F0">
      <w:pPr>
        <w:ind w:firstLine="567"/>
        <w:jc w:val="both"/>
        <w:rPr>
          <w:sz w:val="26"/>
          <w:szCs w:val="26"/>
        </w:rPr>
      </w:pPr>
      <w:r>
        <w:rPr>
          <w:b/>
          <w:sz w:val="26"/>
          <w:szCs w:val="26"/>
        </w:rPr>
        <w:t>Государственный налоговый инспектор</w:t>
      </w:r>
      <w:r w:rsidRPr="004F2BAB">
        <w:rPr>
          <w:b/>
          <w:sz w:val="26"/>
          <w:szCs w:val="26"/>
        </w:rPr>
        <w:t xml:space="preserve"> </w:t>
      </w:r>
      <w:r w:rsidRPr="00AF7941">
        <w:rPr>
          <w:b/>
          <w:bCs/>
          <w:sz w:val="26"/>
          <w:szCs w:val="26"/>
        </w:rPr>
        <w:t>обязан</w:t>
      </w:r>
      <w:r w:rsidRPr="00AF7941">
        <w:rPr>
          <w:sz w:val="26"/>
          <w:szCs w:val="26"/>
        </w:rPr>
        <w:t>:</w:t>
      </w:r>
    </w:p>
    <w:p w:rsidR="005D67F0" w:rsidRPr="006D793C"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5.1. 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w:t>
      </w:r>
      <w:r>
        <w:rPr>
          <w:rFonts w:ascii="Times New Roman" w:hAnsi="Times New Roman" w:cs="Times New Roman"/>
          <w:sz w:val="26"/>
          <w:szCs w:val="26"/>
        </w:rPr>
        <w:t>твержденным приказом ФНС России;</w:t>
      </w:r>
    </w:p>
    <w:p w:rsidR="005D67F0"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5.1.1. Осуществлять прием налогоплательщиков и предоставление им государственных услуг в соответствии с Административными регламентами ФНС России;</w:t>
      </w:r>
    </w:p>
    <w:p w:rsidR="005D67F0" w:rsidRPr="006D793C"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5.1.</w:t>
      </w:r>
      <w:r>
        <w:rPr>
          <w:rFonts w:ascii="Times New Roman" w:hAnsi="Times New Roman" w:cs="Times New Roman"/>
          <w:sz w:val="26"/>
          <w:szCs w:val="26"/>
        </w:rPr>
        <w:t>2</w:t>
      </w:r>
      <w:r w:rsidRPr="006D793C">
        <w:rPr>
          <w:rFonts w:ascii="Times New Roman" w:hAnsi="Times New Roman" w:cs="Times New Roman"/>
          <w:sz w:val="26"/>
          <w:szCs w:val="26"/>
        </w:rPr>
        <w:t>. </w:t>
      </w:r>
      <w:r>
        <w:rPr>
          <w:rFonts w:ascii="Times New Roman" w:hAnsi="Times New Roman" w:cs="Times New Roman"/>
          <w:sz w:val="26"/>
          <w:szCs w:val="26"/>
        </w:rPr>
        <w:t>Принимать участие в организации</w:t>
      </w:r>
      <w:r w:rsidRPr="006D793C">
        <w:rPr>
          <w:rFonts w:ascii="Times New Roman" w:hAnsi="Times New Roman" w:cs="Times New Roman"/>
          <w:sz w:val="26"/>
          <w:szCs w:val="26"/>
        </w:rPr>
        <w:t xml:space="preserve"> работы по повышению качества обслуживания налогоплательщиков, расшире</w:t>
      </w:r>
      <w:r>
        <w:rPr>
          <w:rFonts w:ascii="Times New Roman" w:hAnsi="Times New Roman" w:cs="Times New Roman"/>
          <w:sz w:val="26"/>
          <w:szCs w:val="26"/>
        </w:rPr>
        <w:t>нию сферы предоставляемых услуг, повышению налоговой и правовой грамотности налогоплательщиков;</w:t>
      </w:r>
    </w:p>
    <w:p w:rsidR="005D67F0" w:rsidRPr="006D793C"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5.1.</w:t>
      </w:r>
      <w:r>
        <w:rPr>
          <w:rFonts w:ascii="Times New Roman" w:hAnsi="Times New Roman" w:cs="Times New Roman"/>
          <w:sz w:val="26"/>
          <w:szCs w:val="26"/>
        </w:rPr>
        <w:t>3</w:t>
      </w:r>
      <w:r w:rsidRPr="006D793C">
        <w:rPr>
          <w:rFonts w:ascii="Times New Roman" w:hAnsi="Times New Roman" w:cs="Times New Roman"/>
          <w:sz w:val="26"/>
          <w:szCs w:val="26"/>
        </w:rPr>
        <w:t>. </w:t>
      </w:r>
      <w:r>
        <w:rPr>
          <w:rFonts w:ascii="Times New Roman" w:hAnsi="Times New Roman" w:cs="Times New Roman"/>
          <w:sz w:val="26"/>
          <w:szCs w:val="26"/>
        </w:rPr>
        <w:t xml:space="preserve">Принимать участие  в </w:t>
      </w:r>
      <w:r w:rsidRPr="006D793C">
        <w:rPr>
          <w:rFonts w:ascii="Times New Roman" w:hAnsi="Times New Roman" w:cs="Times New Roman"/>
          <w:sz w:val="26"/>
          <w:szCs w:val="26"/>
        </w:rPr>
        <w:t xml:space="preserve"> </w:t>
      </w:r>
      <w:r>
        <w:rPr>
          <w:rFonts w:ascii="Times New Roman" w:hAnsi="Times New Roman" w:cs="Times New Roman"/>
          <w:sz w:val="26"/>
          <w:szCs w:val="26"/>
        </w:rPr>
        <w:t>проведении информационно-</w:t>
      </w:r>
      <w:r w:rsidRPr="006D793C">
        <w:rPr>
          <w:rFonts w:ascii="Times New Roman" w:hAnsi="Times New Roman" w:cs="Times New Roman"/>
          <w:sz w:val="26"/>
          <w:szCs w:val="26"/>
        </w:rPr>
        <w:t>разъяснительны</w:t>
      </w:r>
      <w:r>
        <w:rPr>
          <w:rFonts w:ascii="Times New Roman" w:hAnsi="Times New Roman" w:cs="Times New Roman"/>
          <w:sz w:val="26"/>
          <w:szCs w:val="26"/>
        </w:rPr>
        <w:t>х кампаний</w:t>
      </w:r>
      <w:r w:rsidRPr="006D793C">
        <w:rPr>
          <w:rFonts w:ascii="Times New Roman" w:hAnsi="Times New Roman" w:cs="Times New Roman"/>
          <w:sz w:val="26"/>
          <w:szCs w:val="26"/>
        </w:rPr>
        <w:t xml:space="preserve"> в целях информирования налогоплательщиков о действующем законодательстве </w:t>
      </w:r>
      <w:r>
        <w:rPr>
          <w:rFonts w:ascii="Times New Roman" w:hAnsi="Times New Roman" w:cs="Times New Roman"/>
          <w:sz w:val="26"/>
          <w:szCs w:val="26"/>
        </w:rPr>
        <w:t>о налогах и сборах</w:t>
      </w:r>
      <w:r w:rsidRPr="006D793C">
        <w:rPr>
          <w:rFonts w:ascii="Times New Roman" w:hAnsi="Times New Roman" w:cs="Times New Roman"/>
          <w:sz w:val="26"/>
          <w:szCs w:val="26"/>
        </w:rPr>
        <w:t>;</w:t>
      </w:r>
    </w:p>
    <w:p w:rsidR="005D67F0" w:rsidRPr="006D793C"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5.1.4</w:t>
      </w:r>
      <w:r w:rsidRPr="006D793C">
        <w:rPr>
          <w:rFonts w:ascii="Times New Roman" w:hAnsi="Times New Roman" w:cs="Times New Roman"/>
          <w:sz w:val="26"/>
          <w:szCs w:val="26"/>
        </w:rPr>
        <w:t>. </w:t>
      </w:r>
      <w:r>
        <w:rPr>
          <w:rFonts w:ascii="Times New Roman" w:hAnsi="Times New Roman" w:cs="Times New Roman"/>
          <w:sz w:val="26"/>
          <w:szCs w:val="26"/>
        </w:rPr>
        <w:t>Принимать  участие во взаимодействии со средствами массовой информации и общественными организациями Сахалинской области, включая формирование положительного</w:t>
      </w:r>
      <w:r w:rsidRPr="006D793C">
        <w:rPr>
          <w:rFonts w:ascii="Times New Roman" w:hAnsi="Times New Roman" w:cs="Times New Roman"/>
          <w:sz w:val="26"/>
          <w:szCs w:val="26"/>
        </w:rPr>
        <w:t xml:space="preserve"> общественно</w:t>
      </w:r>
      <w:r>
        <w:rPr>
          <w:rFonts w:ascii="Times New Roman" w:hAnsi="Times New Roman" w:cs="Times New Roman"/>
          <w:sz w:val="26"/>
          <w:szCs w:val="26"/>
        </w:rPr>
        <w:t>го</w:t>
      </w:r>
      <w:r w:rsidRPr="006D793C">
        <w:rPr>
          <w:rFonts w:ascii="Times New Roman" w:hAnsi="Times New Roman" w:cs="Times New Roman"/>
          <w:sz w:val="26"/>
          <w:szCs w:val="26"/>
        </w:rPr>
        <w:t xml:space="preserve"> мнени</w:t>
      </w:r>
      <w:r>
        <w:rPr>
          <w:rFonts w:ascii="Times New Roman" w:hAnsi="Times New Roman" w:cs="Times New Roman"/>
          <w:sz w:val="26"/>
          <w:szCs w:val="26"/>
        </w:rPr>
        <w:t>я</w:t>
      </w:r>
      <w:r w:rsidRPr="006D793C">
        <w:rPr>
          <w:rFonts w:ascii="Times New Roman" w:hAnsi="Times New Roman" w:cs="Times New Roman"/>
          <w:sz w:val="26"/>
          <w:szCs w:val="26"/>
        </w:rPr>
        <w:t xml:space="preserve"> по отношению к деятельности налоговых органов;</w:t>
      </w:r>
    </w:p>
    <w:p w:rsidR="005D67F0"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5.1.5</w:t>
      </w:r>
      <w:r w:rsidRPr="006D793C">
        <w:rPr>
          <w:rFonts w:ascii="Times New Roman" w:hAnsi="Times New Roman" w:cs="Times New Roman"/>
          <w:sz w:val="26"/>
          <w:szCs w:val="26"/>
        </w:rPr>
        <w:t>. </w:t>
      </w:r>
      <w:r>
        <w:rPr>
          <w:rFonts w:ascii="Times New Roman" w:hAnsi="Times New Roman" w:cs="Times New Roman"/>
          <w:sz w:val="26"/>
          <w:szCs w:val="26"/>
        </w:rPr>
        <w:t xml:space="preserve">Принимать участие в </w:t>
      </w:r>
      <w:r w:rsidRPr="006D793C">
        <w:rPr>
          <w:rFonts w:ascii="Times New Roman" w:hAnsi="Times New Roman" w:cs="Times New Roman"/>
          <w:sz w:val="26"/>
          <w:szCs w:val="26"/>
        </w:rPr>
        <w:t xml:space="preserve"> </w:t>
      </w:r>
      <w:r>
        <w:rPr>
          <w:rFonts w:ascii="Times New Roman" w:hAnsi="Times New Roman" w:cs="Times New Roman"/>
          <w:sz w:val="26"/>
          <w:szCs w:val="26"/>
        </w:rPr>
        <w:t xml:space="preserve">работе по </w:t>
      </w:r>
      <w:r w:rsidRPr="006D793C">
        <w:rPr>
          <w:rFonts w:ascii="Times New Roman" w:hAnsi="Times New Roman" w:cs="Times New Roman"/>
          <w:sz w:val="26"/>
          <w:szCs w:val="26"/>
        </w:rPr>
        <w:t xml:space="preserve"> ведению и наполнению актуальной информацией регионального блока официаль</w:t>
      </w:r>
      <w:r>
        <w:rPr>
          <w:rFonts w:ascii="Times New Roman" w:hAnsi="Times New Roman" w:cs="Times New Roman"/>
          <w:sz w:val="26"/>
          <w:szCs w:val="26"/>
        </w:rPr>
        <w:t>ного интернет-сайта ФНС России;</w:t>
      </w:r>
    </w:p>
    <w:p w:rsidR="005D67F0"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5.1.6. Осуществлять прием, регистрацию и передачу на обработку налоговых </w:t>
      </w:r>
      <w:r>
        <w:rPr>
          <w:rFonts w:ascii="Times New Roman" w:hAnsi="Times New Roman" w:cs="Times New Roman"/>
          <w:sz w:val="26"/>
          <w:szCs w:val="26"/>
        </w:rPr>
        <w:lastRenderedPageBreak/>
        <w:t>деклараций, бухгалтерской отчетности, иных документов, представляемых налогоплательщиками, в том числе в электронном виде;</w:t>
      </w:r>
    </w:p>
    <w:p w:rsidR="005D67F0"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5.1.7. Осуществлять индивидуальное информирование налогоплательщиков об их состоянии расчетов с бюджетом; </w:t>
      </w:r>
    </w:p>
    <w:p w:rsidR="005D67F0" w:rsidRDefault="005D67F0" w:rsidP="005D67F0">
      <w:pPr>
        <w:pStyle w:val="ConsPlusNormal"/>
        <w:ind w:firstLine="567"/>
        <w:jc w:val="both"/>
        <w:rPr>
          <w:rFonts w:ascii="Times New Roman" w:hAnsi="Times New Roman" w:cs="Times New Roman"/>
          <w:sz w:val="26"/>
          <w:szCs w:val="26"/>
        </w:rPr>
      </w:pPr>
      <w:r w:rsidRPr="00CB7F37">
        <w:rPr>
          <w:rFonts w:ascii="Times New Roman" w:hAnsi="Times New Roman" w:cs="Times New Roman"/>
          <w:sz w:val="26"/>
          <w:szCs w:val="26"/>
        </w:rPr>
        <w:t>5.1.</w:t>
      </w:r>
      <w:r>
        <w:rPr>
          <w:rFonts w:ascii="Times New Roman" w:hAnsi="Times New Roman" w:cs="Times New Roman"/>
          <w:sz w:val="26"/>
          <w:szCs w:val="26"/>
        </w:rPr>
        <w:t>8</w:t>
      </w:r>
      <w:r w:rsidRPr="00CB7F37">
        <w:rPr>
          <w:rFonts w:ascii="Times New Roman" w:hAnsi="Times New Roman" w:cs="Times New Roman"/>
          <w:sz w:val="26"/>
          <w:szCs w:val="26"/>
        </w:rPr>
        <w:t xml:space="preserve">. </w:t>
      </w:r>
      <w:r>
        <w:rPr>
          <w:rFonts w:ascii="Times New Roman" w:hAnsi="Times New Roman" w:cs="Times New Roman"/>
          <w:sz w:val="26"/>
          <w:szCs w:val="26"/>
        </w:rPr>
        <w:t>Осуществлять  информирование</w:t>
      </w:r>
      <w:r w:rsidRPr="00CB7F37">
        <w:rPr>
          <w:rFonts w:ascii="Times New Roman" w:hAnsi="Times New Roman" w:cs="Times New Roman"/>
          <w:sz w:val="26"/>
          <w:szCs w:val="26"/>
        </w:rPr>
        <w:t xml:space="preserve"> налогоплательщиков через телефон</w:t>
      </w:r>
      <w:r>
        <w:rPr>
          <w:rFonts w:ascii="Times New Roman" w:hAnsi="Times New Roman" w:cs="Times New Roman"/>
          <w:sz w:val="26"/>
          <w:szCs w:val="26"/>
        </w:rPr>
        <w:t xml:space="preserve"> Единого </w:t>
      </w:r>
      <w:r w:rsidRPr="00CB7F37">
        <w:rPr>
          <w:rFonts w:ascii="Times New Roman" w:hAnsi="Times New Roman" w:cs="Times New Roman"/>
          <w:sz w:val="26"/>
          <w:szCs w:val="26"/>
        </w:rPr>
        <w:t>Контакт-центра ФНС России</w:t>
      </w:r>
      <w:r>
        <w:rPr>
          <w:rFonts w:ascii="Times New Roman" w:hAnsi="Times New Roman" w:cs="Times New Roman"/>
          <w:sz w:val="26"/>
          <w:szCs w:val="26"/>
        </w:rPr>
        <w:t>;</w:t>
      </w:r>
    </w:p>
    <w:p w:rsidR="005D67F0"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5.1.9. Взаимодействовать с отделением ФКУ «Налог-Сервис» по Сахалинской области в рамках возложенных на отдел функций;</w:t>
      </w:r>
    </w:p>
    <w:p w:rsidR="005D67F0" w:rsidRDefault="005D67F0" w:rsidP="005D67F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5.1.10. Обеспечивать  увеличение количества пользователей интерактивных Личных кабинетов налогоплательщиков;</w:t>
      </w:r>
    </w:p>
    <w:p w:rsidR="005D67F0" w:rsidRPr="00CB7F37" w:rsidRDefault="005D67F0" w:rsidP="005D67F0">
      <w:pPr>
        <w:pStyle w:val="ConsPlusNormal"/>
        <w:ind w:firstLine="567"/>
        <w:jc w:val="both"/>
        <w:rPr>
          <w:rFonts w:ascii="Times New Roman" w:hAnsi="Times New Roman" w:cs="Times New Roman"/>
          <w:sz w:val="26"/>
          <w:szCs w:val="26"/>
        </w:rPr>
      </w:pPr>
      <w:r w:rsidRPr="00CB7F37">
        <w:rPr>
          <w:rFonts w:ascii="Times New Roman" w:hAnsi="Times New Roman" w:cs="Times New Roman"/>
          <w:sz w:val="26"/>
          <w:szCs w:val="26"/>
        </w:rPr>
        <w:t>5.1.1</w:t>
      </w:r>
      <w:r>
        <w:rPr>
          <w:rFonts w:ascii="Times New Roman" w:hAnsi="Times New Roman" w:cs="Times New Roman"/>
          <w:sz w:val="26"/>
          <w:szCs w:val="26"/>
        </w:rPr>
        <w:t>1</w:t>
      </w:r>
      <w:r w:rsidRPr="00CB7F37">
        <w:rPr>
          <w:rFonts w:ascii="Times New Roman" w:hAnsi="Times New Roman" w:cs="Times New Roman"/>
          <w:sz w:val="26"/>
          <w:szCs w:val="26"/>
        </w:rPr>
        <w:t xml:space="preserve">. </w:t>
      </w:r>
      <w:r>
        <w:rPr>
          <w:rFonts w:ascii="Times New Roman" w:hAnsi="Times New Roman" w:cs="Times New Roman"/>
          <w:sz w:val="26"/>
          <w:szCs w:val="26"/>
        </w:rPr>
        <w:t>Принимать участие во взаимодействии</w:t>
      </w:r>
      <w:r w:rsidRPr="00CB7F37">
        <w:rPr>
          <w:rFonts w:ascii="Times New Roman" w:hAnsi="Times New Roman" w:cs="Times New Roman"/>
          <w:sz w:val="26"/>
          <w:szCs w:val="26"/>
        </w:rPr>
        <w:t xml:space="preserve"> с Государственным бюджетным учреждением Сахалинской области «Многофункциональный центр предоставления государственных и муниципальных услуг»;</w:t>
      </w:r>
    </w:p>
    <w:p w:rsidR="005D67F0" w:rsidRDefault="005D67F0" w:rsidP="005D67F0">
      <w:pPr>
        <w:tabs>
          <w:tab w:val="left" w:pos="851"/>
        </w:tabs>
        <w:ind w:firstLine="567"/>
        <w:jc w:val="both"/>
        <w:rPr>
          <w:sz w:val="26"/>
          <w:szCs w:val="26"/>
        </w:rPr>
      </w:pPr>
      <w:r>
        <w:rPr>
          <w:sz w:val="26"/>
          <w:szCs w:val="26"/>
        </w:rPr>
        <w:t>5.1.12.</w:t>
      </w:r>
      <w:r w:rsidRPr="00CB7F37">
        <w:rPr>
          <w:sz w:val="26"/>
          <w:szCs w:val="26"/>
        </w:rPr>
        <w:t xml:space="preserve"> </w:t>
      </w:r>
      <w:r>
        <w:rPr>
          <w:sz w:val="26"/>
          <w:szCs w:val="26"/>
        </w:rPr>
        <w:t>Принимать участие в проведении мониторинга</w:t>
      </w:r>
      <w:r w:rsidRPr="00CB7F37">
        <w:rPr>
          <w:sz w:val="26"/>
          <w:szCs w:val="26"/>
        </w:rPr>
        <w:t xml:space="preserve"> системы оценки качества предоставлени</w:t>
      </w:r>
      <w:r>
        <w:rPr>
          <w:sz w:val="26"/>
          <w:szCs w:val="26"/>
        </w:rPr>
        <w:t>я услуг, оказываемых ФНС России;</w:t>
      </w:r>
    </w:p>
    <w:p w:rsidR="005D67F0" w:rsidRDefault="005D67F0" w:rsidP="005D67F0">
      <w:pPr>
        <w:tabs>
          <w:tab w:val="left" w:pos="851"/>
        </w:tabs>
        <w:ind w:firstLine="567"/>
        <w:jc w:val="both"/>
        <w:rPr>
          <w:sz w:val="26"/>
          <w:szCs w:val="26"/>
        </w:rPr>
      </w:pPr>
      <w:r>
        <w:rPr>
          <w:sz w:val="26"/>
          <w:szCs w:val="26"/>
        </w:rPr>
        <w:t xml:space="preserve">5.1.13. Принимать участие во взаимодействии </w:t>
      </w:r>
      <w:r w:rsidRPr="0005125F">
        <w:rPr>
          <w:sz w:val="26"/>
          <w:szCs w:val="26"/>
        </w:rPr>
        <w:t>с финансовыми, правоохранительными, судебными, таможенными, контролирующими и иными органами исполнительной власти, органами местного самоуправления Сахалинской области, учреждениями, организациями, с целью выполнени</w:t>
      </w:r>
      <w:r>
        <w:rPr>
          <w:sz w:val="26"/>
          <w:szCs w:val="26"/>
        </w:rPr>
        <w:t>я функций, возложенных на отдел, в пределах своей компетенции;</w:t>
      </w:r>
    </w:p>
    <w:p w:rsidR="005D67F0" w:rsidRDefault="005D67F0" w:rsidP="005D67F0">
      <w:pPr>
        <w:tabs>
          <w:tab w:val="left" w:pos="851"/>
        </w:tabs>
        <w:ind w:firstLine="567"/>
        <w:jc w:val="both"/>
        <w:rPr>
          <w:sz w:val="26"/>
          <w:szCs w:val="26"/>
        </w:rPr>
      </w:pPr>
      <w:r>
        <w:rPr>
          <w:sz w:val="26"/>
          <w:szCs w:val="26"/>
        </w:rPr>
        <w:t>5.1.14. Осуществлять рассмотрение</w:t>
      </w:r>
      <w:r w:rsidRPr="0005125F">
        <w:rPr>
          <w:sz w:val="26"/>
          <w:szCs w:val="26"/>
        </w:rPr>
        <w:t xml:space="preserve"> обращений, заявлений, </w:t>
      </w:r>
      <w:r>
        <w:rPr>
          <w:sz w:val="26"/>
          <w:szCs w:val="26"/>
        </w:rPr>
        <w:t xml:space="preserve">предложений, жалоб граждан и </w:t>
      </w:r>
      <w:r w:rsidRPr="0005125F">
        <w:rPr>
          <w:sz w:val="26"/>
          <w:szCs w:val="26"/>
        </w:rPr>
        <w:t>организаций по вопро</w:t>
      </w:r>
      <w:r>
        <w:rPr>
          <w:sz w:val="26"/>
          <w:szCs w:val="26"/>
        </w:rPr>
        <w:t>сам, относящимся к компетенции отдела;</w:t>
      </w:r>
    </w:p>
    <w:p w:rsidR="005D67F0" w:rsidRDefault="005D67F0" w:rsidP="005D67F0">
      <w:pPr>
        <w:tabs>
          <w:tab w:val="left" w:pos="851"/>
        </w:tabs>
        <w:ind w:firstLine="567"/>
        <w:jc w:val="both"/>
        <w:rPr>
          <w:sz w:val="26"/>
          <w:szCs w:val="26"/>
        </w:rPr>
      </w:pPr>
      <w:r>
        <w:rPr>
          <w:sz w:val="26"/>
          <w:szCs w:val="26"/>
        </w:rPr>
        <w:t>5.1.15. Принимать участие в формировании</w:t>
      </w:r>
      <w:r w:rsidRPr="0005125F">
        <w:rPr>
          <w:sz w:val="26"/>
          <w:szCs w:val="26"/>
        </w:rPr>
        <w:t xml:space="preserve"> установленной отчетности и аналитических материалов </w:t>
      </w:r>
      <w:r>
        <w:rPr>
          <w:sz w:val="26"/>
          <w:szCs w:val="26"/>
        </w:rPr>
        <w:t>по предмету деятельности отдела;</w:t>
      </w:r>
      <w:r w:rsidRPr="0005125F">
        <w:rPr>
          <w:sz w:val="26"/>
          <w:szCs w:val="26"/>
        </w:rPr>
        <w:t xml:space="preserve"> </w:t>
      </w:r>
    </w:p>
    <w:p w:rsidR="005D67F0" w:rsidRDefault="005D67F0" w:rsidP="005D67F0">
      <w:pPr>
        <w:tabs>
          <w:tab w:val="left" w:pos="851"/>
        </w:tabs>
        <w:ind w:firstLine="567"/>
        <w:jc w:val="both"/>
        <w:rPr>
          <w:sz w:val="26"/>
          <w:szCs w:val="26"/>
        </w:rPr>
      </w:pPr>
      <w:r>
        <w:rPr>
          <w:sz w:val="26"/>
          <w:szCs w:val="26"/>
        </w:rPr>
        <w:t xml:space="preserve">5.1.16.  Осуществлять </w:t>
      </w:r>
      <w:r w:rsidRPr="0005125F">
        <w:rPr>
          <w:sz w:val="26"/>
          <w:szCs w:val="26"/>
        </w:rPr>
        <w:t xml:space="preserve"> вну</w:t>
      </w:r>
      <w:r>
        <w:rPr>
          <w:sz w:val="26"/>
          <w:szCs w:val="26"/>
        </w:rPr>
        <w:t>тренний контроль деятельности о</w:t>
      </w:r>
      <w:r w:rsidRPr="0005125F">
        <w:rPr>
          <w:sz w:val="26"/>
          <w:szCs w:val="26"/>
        </w:rPr>
        <w:t>тдела по технологическим процессам ФНС России, устранение нарушений, недостатков и причин их возникновения</w:t>
      </w:r>
      <w:r>
        <w:rPr>
          <w:sz w:val="26"/>
          <w:szCs w:val="26"/>
        </w:rPr>
        <w:t>;</w:t>
      </w:r>
    </w:p>
    <w:p w:rsidR="005D67F0" w:rsidRDefault="005D67F0" w:rsidP="005D67F0">
      <w:pPr>
        <w:tabs>
          <w:tab w:val="left" w:pos="851"/>
        </w:tabs>
        <w:ind w:firstLine="567"/>
        <w:jc w:val="both"/>
        <w:rPr>
          <w:sz w:val="26"/>
          <w:szCs w:val="26"/>
        </w:rPr>
      </w:pPr>
      <w:r>
        <w:rPr>
          <w:sz w:val="26"/>
          <w:szCs w:val="26"/>
        </w:rPr>
        <w:t>5.1.17. Осуществлять достоверное  ведение</w:t>
      </w:r>
      <w:r w:rsidRPr="0005125F">
        <w:rPr>
          <w:sz w:val="26"/>
          <w:szCs w:val="26"/>
        </w:rPr>
        <w:t xml:space="preserve"> информационных ресурсов п</w:t>
      </w:r>
      <w:r>
        <w:rPr>
          <w:sz w:val="26"/>
          <w:szCs w:val="26"/>
        </w:rPr>
        <w:t>о предмету деятельности отдела;</w:t>
      </w:r>
    </w:p>
    <w:p w:rsidR="005D67F0" w:rsidRDefault="005D67F0" w:rsidP="005D67F0">
      <w:pPr>
        <w:tabs>
          <w:tab w:val="left" w:pos="851"/>
        </w:tabs>
        <w:ind w:firstLine="567"/>
        <w:jc w:val="both"/>
        <w:rPr>
          <w:sz w:val="26"/>
          <w:szCs w:val="26"/>
        </w:rPr>
      </w:pPr>
      <w:r>
        <w:rPr>
          <w:sz w:val="26"/>
          <w:szCs w:val="26"/>
        </w:rPr>
        <w:t>5.1.18. Принимать участие в семинарах, совещаниях по вопросам, относящимся к компетенции отдела;</w:t>
      </w:r>
    </w:p>
    <w:p w:rsidR="005D67F0" w:rsidRDefault="005D67F0" w:rsidP="005D67F0">
      <w:pPr>
        <w:tabs>
          <w:tab w:val="left" w:pos="851"/>
        </w:tabs>
        <w:ind w:firstLine="567"/>
        <w:jc w:val="both"/>
        <w:rPr>
          <w:sz w:val="26"/>
          <w:szCs w:val="26"/>
        </w:rPr>
      </w:pPr>
      <w:r>
        <w:rPr>
          <w:sz w:val="26"/>
          <w:szCs w:val="26"/>
        </w:rPr>
        <w:t>5.1.19. Принимать у</w:t>
      </w:r>
      <w:r w:rsidRPr="0005125F">
        <w:rPr>
          <w:sz w:val="26"/>
          <w:szCs w:val="26"/>
        </w:rPr>
        <w:t>частие в организац</w:t>
      </w:r>
      <w:r>
        <w:rPr>
          <w:sz w:val="26"/>
          <w:szCs w:val="26"/>
        </w:rPr>
        <w:t xml:space="preserve">ии и проведении мероприятий по </w:t>
      </w:r>
      <w:r w:rsidRPr="0005125F">
        <w:rPr>
          <w:sz w:val="26"/>
          <w:szCs w:val="26"/>
        </w:rPr>
        <w:t>адаптации, профессиональной подготовке, патриотическом</w:t>
      </w:r>
      <w:r>
        <w:rPr>
          <w:sz w:val="26"/>
          <w:szCs w:val="26"/>
        </w:rPr>
        <w:t>у воспитанию сотрудников отдела,</w:t>
      </w:r>
      <w:r w:rsidRPr="0005125F">
        <w:rPr>
          <w:sz w:val="26"/>
          <w:szCs w:val="26"/>
        </w:rPr>
        <w:t xml:space="preserve"> формировании кадрового резерва</w:t>
      </w:r>
      <w:r>
        <w:rPr>
          <w:sz w:val="26"/>
          <w:szCs w:val="26"/>
        </w:rPr>
        <w:t>,</w:t>
      </w:r>
      <w:r w:rsidRPr="0005125F">
        <w:rPr>
          <w:sz w:val="26"/>
          <w:szCs w:val="26"/>
        </w:rPr>
        <w:t xml:space="preserve"> внедрении прогрессивных кад</w:t>
      </w:r>
      <w:r>
        <w:rPr>
          <w:sz w:val="26"/>
          <w:szCs w:val="26"/>
        </w:rPr>
        <w:t>ровых практик;</w:t>
      </w:r>
    </w:p>
    <w:p w:rsidR="005D67F0" w:rsidRDefault="005D67F0" w:rsidP="005D67F0">
      <w:pPr>
        <w:tabs>
          <w:tab w:val="left" w:pos="851"/>
        </w:tabs>
        <w:ind w:firstLine="567"/>
        <w:jc w:val="both"/>
        <w:rPr>
          <w:sz w:val="26"/>
          <w:szCs w:val="26"/>
        </w:rPr>
      </w:pPr>
      <w:r>
        <w:rPr>
          <w:sz w:val="26"/>
          <w:szCs w:val="26"/>
        </w:rPr>
        <w:t>5.1.20.</w:t>
      </w:r>
      <w:r w:rsidRPr="006D793C">
        <w:rPr>
          <w:sz w:val="26"/>
          <w:szCs w:val="26"/>
        </w:rPr>
        <w:t> </w:t>
      </w:r>
      <w:r>
        <w:rPr>
          <w:sz w:val="26"/>
          <w:szCs w:val="26"/>
        </w:rPr>
        <w:t>Вести</w:t>
      </w:r>
      <w:r w:rsidRPr="006D793C">
        <w:rPr>
          <w:sz w:val="26"/>
          <w:szCs w:val="26"/>
        </w:rPr>
        <w:t xml:space="preserve"> в установленном порядке делопрои</w:t>
      </w:r>
      <w:r>
        <w:rPr>
          <w:sz w:val="26"/>
          <w:szCs w:val="26"/>
        </w:rPr>
        <w:t>зводство и хранение документов о</w:t>
      </w:r>
      <w:r w:rsidRPr="006D793C">
        <w:rPr>
          <w:sz w:val="26"/>
          <w:szCs w:val="26"/>
        </w:rPr>
        <w:t>тдела;</w:t>
      </w:r>
    </w:p>
    <w:p w:rsidR="005D67F0" w:rsidRPr="006D793C" w:rsidRDefault="005D67F0" w:rsidP="005D67F0">
      <w:pPr>
        <w:tabs>
          <w:tab w:val="left" w:pos="851"/>
        </w:tabs>
        <w:ind w:firstLine="567"/>
        <w:jc w:val="both"/>
        <w:rPr>
          <w:sz w:val="26"/>
          <w:szCs w:val="26"/>
        </w:rPr>
      </w:pPr>
      <w:r>
        <w:rPr>
          <w:sz w:val="26"/>
          <w:szCs w:val="26"/>
        </w:rPr>
        <w:t>5.1.21. Принимать участие в составлении планов/графиков работ отдела и отчетов об их исполнении;</w:t>
      </w:r>
    </w:p>
    <w:p w:rsidR="005D67F0" w:rsidRPr="006D793C"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5.1.2</w:t>
      </w:r>
      <w:r>
        <w:rPr>
          <w:rFonts w:ascii="Times New Roman" w:hAnsi="Times New Roman" w:cs="Times New Roman"/>
          <w:sz w:val="26"/>
          <w:szCs w:val="26"/>
        </w:rPr>
        <w:t>2</w:t>
      </w:r>
      <w:r w:rsidRPr="006D793C">
        <w:rPr>
          <w:rFonts w:ascii="Times New Roman" w:hAnsi="Times New Roman" w:cs="Times New Roman"/>
          <w:sz w:val="26"/>
          <w:szCs w:val="26"/>
        </w:rPr>
        <w:t>.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функциональные обязанности по данной должности;</w:t>
      </w:r>
    </w:p>
    <w:p w:rsidR="005D67F0"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5.1.2</w:t>
      </w:r>
      <w:r>
        <w:rPr>
          <w:rFonts w:ascii="Times New Roman" w:hAnsi="Times New Roman" w:cs="Times New Roman"/>
          <w:sz w:val="26"/>
          <w:szCs w:val="26"/>
        </w:rPr>
        <w:t>3</w:t>
      </w:r>
      <w:r w:rsidRPr="006D793C">
        <w:rPr>
          <w:rFonts w:ascii="Times New Roman" w:hAnsi="Times New Roman" w:cs="Times New Roman"/>
          <w:sz w:val="26"/>
          <w:szCs w:val="26"/>
        </w:rPr>
        <w:t xml:space="preserve">. Принимать участие в тестировании, опытной эксплуатации и внедрении программных продуктов по предмету деятельности </w:t>
      </w:r>
      <w:r>
        <w:rPr>
          <w:rFonts w:ascii="Times New Roman" w:hAnsi="Times New Roman" w:cs="Times New Roman"/>
          <w:sz w:val="26"/>
          <w:szCs w:val="26"/>
        </w:rPr>
        <w:t>отдела;</w:t>
      </w:r>
    </w:p>
    <w:p w:rsidR="005D67F0"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5.1.2</w:t>
      </w:r>
      <w:r>
        <w:rPr>
          <w:rFonts w:ascii="Times New Roman" w:hAnsi="Times New Roman" w:cs="Times New Roman"/>
          <w:sz w:val="26"/>
          <w:szCs w:val="26"/>
        </w:rPr>
        <w:t>4</w:t>
      </w:r>
      <w:r w:rsidRPr="006D793C">
        <w:rPr>
          <w:rFonts w:ascii="Times New Roman" w:hAnsi="Times New Roman" w:cs="Times New Roman"/>
          <w:sz w:val="26"/>
          <w:szCs w:val="26"/>
        </w:rPr>
        <w:t>. </w:t>
      </w:r>
      <w:r>
        <w:rPr>
          <w:rFonts w:ascii="Times New Roman" w:hAnsi="Times New Roman" w:cs="Times New Roman"/>
          <w:sz w:val="26"/>
          <w:szCs w:val="26"/>
        </w:rPr>
        <w:t>Принимать участие в подготовке материалов</w:t>
      </w:r>
      <w:r w:rsidRPr="006D793C">
        <w:rPr>
          <w:rFonts w:ascii="Times New Roman" w:hAnsi="Times New Roman" w:cs="Times New Roman"/>
          <w:sz w:val="26"/>
          <w:szCs w:val="26"/>
        </w:rPr>
        <w:t xml:space="preserve"> для формирования информационных сообщений, обращений и докладов руководителя Управления по вопросам, входящим в компетенцию </w:t>
      </w:r>
      <w:r>
        <w:rPr>
          <w:rFonts w:ascii="Times New Roman" w:hAnsi="Times New Roman" w:cs="Times New Roman"/>
          <w:sz w:val="26"/>
          <w:szCs w:val="26"/>
        </w:rPr>
        <w:t>о</w:t>
      </w:r>
      <w:r w:rsidRPr="006D793C">
        <w:rPr>
          <w:rFonts w:ascii="Times New Roman" w:hAnsi="Times New Roman" w:cs="Times New Roman"/>
          <w:sz w:val="26"/>
          <w:szCs w:val="26"/>
        </w:rPr>
        <w:t>тдела;</w:t>
      </w:r>
    </w:p>
    <w:p w:rsidR="005D67F0" w:rsidRPr="00CD563C" w:rsidRDefault="005D67F0" w:rsidP="005D67F0">
      <w:pPr>
        <w:ind w:firstLine="567"/>
        <w:jc w:val="both"/>
        <w:rPr>
          <w:i/>
          <w:color w:val="FF0000"/>
          <w:sz w:val="26"/>
          <w:szCs w:val="26"/>
        </w:rPr>
      </w:pPr>
      <w:r>
        <w:rPr>
          <w:sz w:val="26"/>
          <w:szCs w:val="26"/>
        </w:rPr>
        <w:t xml:space="preserve"> 5.1.25. </w:t>
      </w:r>
      <w:r w:rsidRPr="00CD563C">
        <w:rPr>
          <w:b/>
          <w:sz w:val="26"/>
          <w:szCs w:val="26"/>
        </w:rPr>
        <w:t xml:space="preserve">В порядке взаимозаменяемости </w:t>
      </w:r>
      <w:r w:rsidRPr="00CD563C">
        <w:rPr>
          <w:sz w:val="26"/>
          <w:szCs w:val="26"/>
        </w:rPr>
        <w:t xml:space="preserve">при отсутствии </w:t>
      </w:r>
      <w:r>
        <w:rPr>
          <w:sz w:val="26"/>
          <w:szCs w:val="26"/>
        </w:rPr>
        <w:t xml:space="preserve">старшего государственного налогового инспектора </w:t>
      </w:r>
      <w:r w:rsidRPr="00CD563C">
        <w:rPr>
          <w:sz w:val="26"/>
          <w:szCs w:val="26"/>
        </w:rPr>
        <w:t>обязан выполнять</w:t>
      </w:r>
      <w:r>
        <w:rPr>
          <w:sz w:val="26"/>
          <w:szCs w:val="26"/>
        </w:rPr>
        <w:t xml:space="preserve"> функции, </w:t>
      </w:r>
      <w:r>
        <w:rPr>
          <w:sz w:val="26"/>
          <w:szCs w:val="26"/>
        </w:rPr>
        <w:lastRenderedPageBreak/>
        <w:t>предусмотренные должностным регламентом старшего государственного налогового инспектора отдела оказания государственных услуг.</w:t>
      </w:r>
    </w:p>
    <w:p w:rsidR="005D67F0" w:rsidRPr="006D793C" w:rsidRDefault="005D67F0" w:rsidP="005D67F0">
      <w:pPr>
        <w:pStyle w:val="ConsPlusNormal"/>
        <w:ind w:firstLine="567"/>
        <w:jc w:val="both"/>
        <w:rPr>
          <w:rFonts w:ascii="Times New Roman" w:hAnsi="Times New Roman" w:cs="Times New Roman"/>
          <w:sz w:val="26"/>
          <w:szCs w:val="26"/>
        </w:rPr>
      </w:pPr>
      <w:r w:rsidRPr="006D793C">
        <w:rPr>
          <w:rFonts w:ascii="Times New Roman" w:hAnsi="Times New Roman" w:cs="Times New Roman"/>
          <w:sz w:val="26"/>
          <w:szCs w:val="26"/>
        </w:rPr>
        <w:t>5.1.2</w:t>
      </w:r>
      <w:r>
        <w:rPr>
          <w:rFonts w:ascii="Times New Roman" w:hAnsi="Times New Roman" w:cs="Times New Roman"/>
          <w:sz w:val="26"/>
          <w:szCs w:val="26"/>
        </w:rPr>
        <w:t>6</w:t>
      </w:r>
      <w:r w:rsidRPr="006D793C">
        <w:rPr>
          <w:rFonts w:ascii="Times New Roman" w:hAnsi="Times New Roman" w:cs="Times New Roman"/>
          <w:sz w:val="26"/>
          <w:szCs w:val="26"/>
        </w:rPr>
        <w:t>. Осуществлять иные обязанности, вытекающие из должностного регламента</w:t>
      </w:r>
      <w:r>
        <w:rPr>
          <w:rFonts w:ascii="Times New Roman" w:hAnsi="Times New Roman" w:cs="Times New Roman"/>
          <w:sz w:val="26"/>
          <w:szCs w:val="26"/>
        </w:rPr>
        <w:t xml:space="preserve"> и </w:t>
      </w:r>
      <w:r w:rsidRPr="006D793C">
        <w:rPr>
          <w:rFonts w:ascii="Times New Roman" w:hAnsi="Times New Roman" w:cs="Times New Roman"/>
          <w:sz w:val="26"/>
          <w:szCs w:val="26"/>
        </w:rPr>
        <w:t xml:space="preserve"> </w:t>
      </w:r>
      <w:r>
        <w:rPr>
          <w:rFonts w:ascii="Times New Roman" w:hAnsi="Times New Roman" w:cs="Times New Roman"/>
          <w:sz w:val="26"/>
          <w:szCs w:val="26"/>
        </w:rPr>
        <w:t>положения об отделе</w:t>
      </w:r>
      <w:r w:rsidRPr="006D793C">
        <w:rPr>
          <w:rFonts w:ascii="Times New Roman" w:hAnsi="Times New Roman" w:cs="Times New Roman"/>
          <w:sz w:val="26"/>
          <w:szCs w:val="26"/>
        </w:rPr>
        <w:t xml:space="preserve">, и </w:t>
      </w:r>
      <w:r>
        <w:rPr>
          <w:rFonts w:ascii="Times New Roman" w:hAnsi="Times New Roman" w:cs="Times New Roman"/>
          <w:sz w:val="26"/>
          <w:szCs w:val="26"/>
        </w:rPr>
        <w:t xml:space="preserve">исполнять </w:t>
      </w:r>
      <w:r w:rsidRPr="006D793C">
        <w:rPr>
          <w:rFonts w:ascii="Times New Roman" w:hAnsi="Times New Roman" w:cs="Times New Roman"/>
          <w:sz w:val="26"/>
          <w:szCs w:val="26"/>
        </w:rPr>
        <w:t>конкретные по</w:t>
      </w:r>
      <w:r>
        <w:rPr>
          <w:rFonts w:ascii="Times New Roman" w:hAnsi="Times New Roman" w:cs="Times New Roman"/>
          <w:sz w:val="26"/>
          <w:szCs w:val="26"/>
        </w:rPr>
        <w:t>ручения начальника отдела, заместителя начальника отдела.</w:t>
      </w:r>
    </w:p>
    <w:p w:rsidR="005D67F0" w:rsidRPr="00FE1149" w:rsidRDefault="005D67F0" w:rsidP="005D67F0">
      <w:pPr>
        <w:ind w:firstLine="709"/>
        <w:jc w:val="both"/>
        <w:rPr>
          <w:sz w:val="26"/>
          <w:szCs w:val="26"/>
        </w:rPr>
      </w:pPr>
    </w:p>
    <w:p w:rsidR="005D67F0" w:rsidRPr="00A15CC4" w:rsidRDefault="005D67F0" w:rsidP="005D67F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5.2. </w:t>
      </w:r>
      <w:r w:rsidRPr="00A15CC4">
        <w:rPr>
          <w:rFonts w:ascii="Times New Roman" w:hAnsi="Times New Roman" w:cs="Times New Roman"/>
          <w:b/>
          <w:sz w:val="26"/>
          <w:szCs w:val="26"/>
        </w:rPr>
        <w:t>Основные права</w:t>
      </w:r>
      <w:r w:rsidRPr="00A15CC4">
        <w:rPr>
          <w:rFonts w:ascii="Times New Roman" w:hAnsi="Times New Roman" w:cs="Times New Roman"/>
          <w:sz w:val="26"/>
          <w:szCs w:val="26"/>
        </w:rPr>
        <w:t xml:space="preserve"> федерального гражданского служащего, з</w:t>
      </w:r>
      <w:r>
        <w:rPr>
          <w:rFonts w:ascii="Times New Roman" w:hAnsi="Times New Roman" w:cs="Times New Roman"/>
          <w:sz w:val="26"/>
          <w:szCs w:val="26"/>
        </w:rPr>
        <w:t>амещающего должность  государственного налогового инспектора,</w:t>
      </w:r>
      <w:r w:rsidRPr="00A15CC4">
        <w:rPr>
          <w:rFonts w:ascii="Times New Roman" w:hAnsi="Times New Roman" w:cs="Times New Roman"/>
          <w:sz w:val="26"/>
          <w:szCs w:val="26"/>
        </w:rPr>
        <w:t xml:space="preserve">  определены статьей 14 Федерального</w:t>
      </w:r>
      <w:r>
        <w:rPr>
          <w:rFonts w:ascii="Times New Roman" w:hAnsi="Times New Roman" w:cs="Times New Roman"/>
          <w:sz w:val="26"/>
          <w:szCs w:val="26"/>
        </w:rPr>
        <w:t xml:space="preserve"> закона</w:t>
      </w:r>
      <w:r w:rsidRPr="00A15CC4">
        <w:rPr>
          <w:rFonts w:ascii="Times New Roman" w:hAnsi="Times New Roman" w:cs="Times New Roman"/>
          <w:sz w:val="26"/>
          <w:szCs w:val="26"/>
        </w:rPr>
        <w:t xml:space="preserve"> от 27 июля 2004 года №</w:t>
      </w:r>
      <w:r>
        <w:rPr>
          <w:rFonts w:ascii="Times New Roman" w:hAnsi="Times New Roman" w:cs="Times New Roman"/>
          <w:sz w:val="26"/>
          <w:szCs w:val="26"/>
        </w:rPr>
        <w:t> </w:t>
      </w:r>
      <w:r w:rsidRPr="00A15CC4">
        <w:rPr>
          <w:rFonts w:ascii="Times New Roman" w:hAnsi="Times New Roman" w:cs="Times New Roman"/>
          <w:sz w:val="26"/>
          <w:szCs w:val="26"/>
        </w:rPr>
        <w:t>79-ФЗ «О государственной гражданско</w:t>
      </w:r>
      <w:r>
        <w:rPr>
          <w:rFonts w:ascii="Times New Roman" w:hAnsi="Times New Roman" w:cs="Times New Roman"/>
          <w:sz w:val="26"/>
          <w:szCs w:val="26"/>
        </w:rPr>
        <w:t>й службе Российской Федерации».</w:t>
      </w:r>
    </w:p>
    <w:p w:rsidR="005D67F0" w:rsidRDefault="005D67F0" w:rsidP="005D67F0">
      <w:pPr>
        <w:ind w:firstLine="709"/>
        <w:jc w:val="both"/>
        <w:rPr>
          <w:sz w:val="26"/>
          <w:szCs w:val="26"/>
        </w:rPr>
      </w:pPr>
      <w:r>
        <w:rPr>
          <w:sz w:val="26"/>
          <w:szCs w:val="26"/>
        </w:rPr>
        <w:t>Государственный налоговый инспектор, и</w:t>
      </w:r>
      <w:r w:rsidRPr="009036D9">
        <w:rPr>
          <w:sz w:val="26"/>
          <w:szCs w:val="26"/>
        </w:rPr>
        <w:t>сходя из установленных полномочий</w:t>
      </w:r>
      <w:r>
        <w:rPr>
          <w:sz w:val="26"/>
          <w:szCs w:val="26"/>
        </w:rPr>
        <w:t xml:space="preserve"> </w:t>
      </w:r>
      <w:r w:rsidRPr="009036D9">
        <w:rPr>
          <w:sz w:val="26"/>
          <w:szCs w:val="26"/>
        </w:rPr>
        <w:t>и в пределах функциональной компетенции</w:t>
      </w:r>
      <w:r>
        <w:rPr>
          <w:sz w:val="26"/>
          <w:szCs w:val="26"/>
        </w:rPr>
        <w:t>,</w:t>
      </w:r>
      <w:r w:rsidRPr="009036D9">
        <w:rPr>
          <w:sz w:val="26"/>
          <w:szCs w:val="26"/>
        </w:rPr>
        <w:t xml:space="preserve"> </w:t>
      </w:r>
      <w:r w:rsidRPr="005B6D8F">
        <w:rPr>
          <w:b/>
          <w:sz w:val="26"/>
          <w:szCs w:val="26"/>
        </w:rPr>
        <w:t>имеет право:</w:t>
      </w:r>
    </w:p>
    <w:p w:rsidR="005D67F0" w:rsidRDefault="005D67F0" w:rsidP="005D67F0">
      <w:pPr>
        <w:ind w:firstLine="709"/>
        <w:jc w:val="both"/>
        <w:rPr>
          <w:sz w:val="26"/>
          <w:szCs w:val="26"/>
        </w:rPr>
      </w:pPr>
      <w:r w:rsidRPr="00E76AB7">
        <w:rPr>
          <w:sz w:val="26"/>
          <w:szCs w:val="26"/>
        </w:rPr>
        <w:t>5.2.1.</w:t>
      </w:r>
      <w:r>
        <w:rPr>
          <w:sz w:val="26"/>
          <w:szCs w:val="26"/>
        </w:rPr>
        <w:t> п</w:t>
      </w:r>
      <w:r w:rsidRPr="00E76AB7">
        <w:rPr>
          <w:sz w:val="26"/>
          <w:szCs w:val="26"/>
        </w:rPr>
        <w:t>ринимать решения в соответствии с должностными обязанностями</w:t>
      </w:r>
      <w:r>
        <w:rPr>
          <w:sz w:val="26"/>
          <w:szCs w:val="26"/>
        </w:rPr>
        <w:t>;</w:t>
      </w:r>
      <w:r w:rsidRPr="00E76AB7">
        <w:rPr>
          <w:sz w:val="26"/>
          <w:szCs w:val="26"/>
        </w:rPr>
        <w:t xml:space="preserve"> </w:t>
      </w:r>
    </w:p>
    <w:p w:rsidR="005D67F0" w:rsidRPr="00E76AB7" w:rsidRDefault="005D67F0" w:rsidP="005D67F0">
      <w:pPr>
        <w:ind w:firstLine="709"/>
        <w:jc w:val="both"/>
        <w:rPr>
          <w:sz w:val="26"/>
          <w:szCs w:val="26"/>
        </w:rPr>
      </w:pPr>
      <w:r>
        <w:rPr>
          <w:sz w:val="26"/>
          <w:szCs w:val="26"/>
        </w:rPr>
        <w:t>5.2.2. на обеспечение надлежащими организационно-техническими условиями, необходимыми для исполнения должностных обязанностей;</w:t>
      </w:r>
    </w:p>
    <w:p w:rsidR="005D67F0" w:rsidRPr="00E76AB7" w:rsidRDefault="005D67F0" w:rsidP="005D67F0">
      <w:pPr>
        <w:ind w:firstLine="709"/>
        <w:jc w:val="both"/>
        <w:rPr>
          <w:sz w:val="26"/>
          <w:szCs w:val="26"/>
        </w:rPr>
      </w:pPr>
      <w:r w:rsidRPr="00E76AB7">
        <w:rPr>
          <w:sz w:val="26"/>
          <w:szCs w:val="26"/>
        </w:rPr>
        <w:t>5.2.</w:t>
      </w:r>
      <w:r>
        <w:rPr>
          <w:sz w:val="26"/>
          <w:szCs w:val="26"/>
        </w:rPr>
        <w:t>3</w:t>
      </w:r>
      <w:r w:rsidRPr="00E76AB7">
        <w:rPr>
          <w:sz w:val="26"/>
          <w:szCs w:val="26"/>
        </w:rPr>
        <w:t>.</w:t>
      </w:r>
      <w:r>
        <w:rPr>
          <w:sz w:val="26"/>
          <w:szCs w:val="26"/>
        </w:rPr>
        <w:t> в</w:t>
      </w:r>
      <w:r w:rsidRPr="00E76AB7">
        <w:rPr>
          <w:sz w:val="26"/>
          <w:szCs w:val="26"/>
        </w:rPr>
        <w:t xml:space="preserve"> целях обеспечения выпо</w:t>
      </w:r>
      <w:r>
        <w:rPr>
          <w:sz w:val="26"/>
          <w:szCs w:val="26"/>
        </w:rPr>
        <w:t>лнения функций, возложенных на о</w:t>
      </w:r>
      <w:r w:rsidRPr="00E76AB7">
        <w:rPr>
          <w:sz w:val="26"/>
          <w:szCs w:val="26"/>
        </w:rPr>
        <w:t xml:space="preserve">тдел, требовать от должностных лиц Управления своевременного представления необходимых документов, устранения нарушений нормативных правовых актов по вопросам, отнесенным к компетенции </w:t>
      </w:r>
      <w:r>
        <w:rPr>
          <w:sz w:val="26"/>
          <w:szCs w:val="26"/>
        </w:rPr>
        <w:t>о</w:t>
      </w:r>
      <w:r w:rsidRPr="00E76AB7">
        <w:rPr>
          <w:sz w:val="26"/>
          <w:szCs w:val="26"/>
        </w:rPr>
        <w:t>тдела</w:t>
      </w:r>
      <w:r>
        <w:rPr>
          <w:sz w:val="26"/>
          <w:szCs w:val="26"/>
        </w:rPr>
        <w:t>;</w:t>
      </w:r>
    </w:p>
    <w:p w:rsidR="005D67F0" w:rsidRPr="00E76AB7" w:rsidRDefault="005D67F0" w:rsidP="005D67F0">
      <w:pPr>
        <w:ind w:firstLine="709"/>
        <w:jc w:val="both"/>
        <w:rPr>
          <w:sz w:val="26"/>
          <w:szCs w:val="26"/>
        </w:rPr>
      </w:pPr>
      <w:r w:rsidRPr="00E76AB7">
        <w:rPr>
          <w:sz w:val="26"/>
          <w:szCs w:val="26"/>
        </w:rPr>
        <w:t>5.2.</w:t>
      </w:r>
      <w:r>
        <w:rPr>
          <w:sz w:val="26"/>
          <w:szCs w:val="26"/>
        </w:rPr>
        <w:t>4</w:t>
      </w:r>
      <w:r w:rsidRPr="00E76AB7">
        <w:rPr>
          <w:sz w:val="26"/>
          <w:szCs w:val="26"/>
        </w:rPr>
        <w:t>.</w:t>
      </w:r>
      <w:r>
        <w:rPr>
          <w:sz w:val="26"/>
          <w:szCs w:val="26"/>
        </w:rPr>
        <w:t> в</w:t>
      </w:r>
      <w:r w:rsidRPr="00E76AB7">
        <w:rPr>
          <w:sz w:val="26"/>
          <w:szCs w:val="26"/>
        </w:rPr>
        <w:t xml:space="preserve">носить </w:t>
      </w:r>
      <w:r>
        <w:rPr>
          <w:sz w:val="26"/>
          <w:szCs w:val="26"/>
        </w:rPr>
        <w:t>начальнику отдела</w:t>
      </w:r>
      <w:r w:rsidRPr="00E76AB7">
        <w:rPr>
          <w:sz w:val="26"/>
          <w:szCs w:val="26"/>
        </w:rPr>
        <w:t xml:space="preserve"> предложения, направленные на совершенствование работы Управления по вопросам, отнесенным к компетенции </w:t>
      </w:r>
      <w:r>
        <w:rPr>
          <w:sz w:val="26"/>
          <w:szCs w:val="26"/>
        </w:rPr>
        <w:t>о</w:t>
      </w:r>
      <w:r w:rsidRPr="00E76AB7">
        <w:rPr>
          <w:sz w:val="26"/>
          <w:szCs w:val="26"/>
        </w:rPr>
        <w:t>тдела</w:t>
      </w:r>
      <w:r>
        <w:rPr>
          <w:sz w:val="26"/>
          <w:szCs w:val="26"/>
        </w:rPr>
        <w:t>;</w:t>
      </w:r>
    </w:p>
    <w:p w:rsidR="005D67F0" w:rsidRPr="00E76AB7" w:rsidRDefault="005D67F0" w:rsidP="005D67F0">
      <w:pPr>
        <w:ind w:firstLine="709"/>
        <w:jc w:val="both"/>
        <w:rPr>
          <w:sz w:val="26"/>
          <w:szCs w:val="26"/>
        </w:rPr>
      </w:pPr>
      <w:r w:rsidRPr="00E76AB7">
        <w:rPr>
          <w:sz w:val="26"/>
          <w:szCs w:val="26"/>
        </w:rPr>
        <w:t>5.2.</w:t>
      </w:r>
      <w:r>
        <w:rPr>
          <w:sz w:val="26"/>
          <w:szCs w:val="26"/>
        </w:rPr>
        <w:t>5</w:t>
      </w:r>
      <w:r w:rsidRPr="00E76AB7">
        <w:rPr>
          <w:sz w:val="26"/>
          <w:szCs w:val="26"/>
        </w:rPr>
        <w:t>.</w:t>
      </w:r>
      <w:r>
        <w:rPr>
          <w:sz w:val="26"/>
          <w:szCs w:val="26"/>
        </w:rPr>
        <w:t> н</w:t>
      </w:r>
      <w:r w:rsidRPr="00E76AB7">
        <w:rPr>
          <w:sz w:val="26"/>
          <w:szCs w:val="26"/>
        </w:rPr>
        <w:t>а доступ к информационным ресурсам в объемах, необходимых для исполнения своих должностных обязанностей</w:t>
      </w:r>
      <w:r>
        <w:rPr>
          <w:sz w:val="26"/>
          <w:szCs w:val="26"/>
        </w:rPr>
        <w:t>;</w:t>
      </w:r>
    </w:p>
    <w:p w:rsidR="005D67F0" w:rsidRDefault="005D67F0" w:rsidP="005D67F0">
      <w:pPr>
        <w:ind w:firstLine="709"/>
        <w:jc w:val="both"/>
        <w:rPr>
          <w:sz w:val="26"/>
          <w:szCs w:val="26"/>
        </w:rPr>
      </w:pPr>
      <w:r w:rsidRPr="00E76AB7">
        <w:rPr>
          <w:sz w:val="26"/>
          <w:szCs w:val="26"/>
        </w:rPr>
        <w:t xml:space="preserve"> </w:t>
      </w:r>
      <w:r>
        <w:rPr>
          <w:sz w:val="26"/>
          <w:szCs w:val="26"/>
        </w:rPr>
        <w:t>5.2.6</w:t>
      </w:r>
      <w:r w:rsidRPr="00E76AB7">
        <w:rPr>
          <w:sz w:val="26"/>
          <w:szCs w:val="26"/>
        </w:rPr>
        <w:t>.</w:t>
      </w:r>
      <w:r>
        <w:rPr>
          <w:sz w:val="26"/>
          <w:szCs w:val="26"/>
        </w:rPr>
        <w:t> на о</w:t>
      </w:r>
      <w:r w:rsidRPr="00E76AB7">
        <w:rPr>
          <w:sz w:val="26"/>
          <w:szCs w:val="26"/>
        </w:rPr>
        <w:t>существле</w:t>
      </w:r>
      <w:r>
        <w:rPr>
          <w:sz w:val="26"/>
          <w:szCs w:val="26"/>
        </w:rPr>
        <w:t>ние иных прав, предусмотренных положением об о</w:t>
      </w:r>
      <w:r w:rsidRPr="00E76AB7">
        <w:rPr>
          <w:sz w:val="26"/>
          <w:szCs w:val="26"/>
        </w:rPr>
        <w:t>тделе, иным</w:t>
      </w:r>
      <w:r>
        <w:rPr>
          <w:sz w:val="26"/>
          <w:szCs w:val="26"/>
        </w:rPr>
        <w:t>и нормативными правовыми актами.</w:t>
      </w:r>
    </w:p>
    <w:p w:rsidR="005D67F0" w:rsidRDefault="005D67F0" w:rsidP="005D67F0">
      <w:pPr>
        <w:pStyle w:val="ConsPlusNormal"/>
        <w:ind w:firstLine="709"/>
        <w:jc w:val="both"/>
        <w:rPr>
          <w:rFonts w:ascii="Times New Roman" w:hAnsi="Times New Roman" w:cs="Times New Roman"/>
          <w:sz w:val="26"/>
          <w:szCs w:val="26"/>
        </w:rPr>
      </w:pPr>
    </w:p>
    <w:p w:rsidR="005D67F0" w:rsidRPr="00D135FE"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6.</w:t>
      </w:r>
      <w:r>
        <w:rPr>
          <w:rFonts w:ascii="Times New Roman" w:hAnsi="Times New Roman" w:cs="Times New Roman"/>
          <w:b/>
          <w:sz w:val="26"/>
          <w:szCs w:val="26"/>
        </w:rPr>
        <w:t xml:space="preserve"> Государственный налоговый инспектор</w:t>
      </w:r>
      <w:r w:rsidRPr="00D135FE">
        <w:rPr>
          <w:rFonts w:ascii="Times New Roman" w:hAnsi="Times New Roman" w:cs="Times New Roman"/>
          <w:sz w:val="26"/>
          <w:szCs w:val="26"/>
        </w:rPr>
        <w:t xml:space="preserve"> за неисполнение или ненадлежащее исполнение должностных обязанностей </w:t>
      </w:r>
      <w:r w:rsidRPr="006D446E">
        <w:rPr>
          <w:rFonts w:ascii="Times New Roman" w:hAnsi="Times New Roman" w:cs="Times New Roman"/>
          <w:sz w:val="26"/>
          <w:szCs w:val="26"/>
        </w:rPr>
        <w:t>может быть привлечен к ответственности в соответствии с законодательством Российской Федерации</w:t>
      </w:r>
      <w:r w:rsidRPr="00E76AB7">
        <w:rPr>
          <w:rFonts w:ascii="Times New Roman" w:hAnsi="Times New Roman" w:cs="Times New Roman"/>
          <w:sz w:val="26"/>
          <w:szCs w:val="26"/>
        </w:rPr>
        <w:t>, в том числе за:</w:t>
      </w:r>
    </w:p>
    <w:p w:rsidR="005D67F0" w:rsidRPr="00E76AB7" w:rsidRDefault="005D67F0" w:rsidP="005D67F0">
      <w:pPr>
        <w:ind w:firstLine="709"/>
        <w:jc w:val="both"/>
        <w:rPr>
          <w:sz w:val="26"/>
          <w:szCs w:val="26"/>
        </w:rPr>
      </w:pPr>
      <w:r w:rsidRPr="00E76AB7">
        <w:rPr>
          <w:sz w:val="26"/>
          <w:szCs w:val="26"/>
        </w:rPr>
        <w:t>6.1.</w:t>
      </w:r>
      <w:r>
        <w:rPr>
          <w:sz w:val="26"/>
          <w:szCs w:val="26"/>
        </w:rPr>
        <w:t> </w:t>
      </w:r>
      <w:r w:rsidRPr="00E76AB7">
        <w:rPr>
          <w:sz w:val="26"/>
          <w:szCs w:val="26"/>
        </w:rPr>
        <w:t>неисполнение (ненадлежащее исполнение)  должностных обязанностей, предусмотренных должностным регламентом</w:t>
      </w:r>
      <w:r>
        <w:rPr>
          <w:sz w:val="26"/>
          <w:szCs w:val="26"/>
        </w:rPr>
        <w:t>;</w:t>
      </w:r>
    </w:p>
    <w:p w:rsidR="005D67F0" w:rsidRPr="00E76AB7" w:rsidRDefault="005D67F0" w:rsidP="005D67F0">
      <w:pPr>
        <w:ind w:firstLine="709"/>
        <w:jc w:val="both"/>
        <w:rPr>
          <w:sz w:val="26"/>
          <w:szCs w:val="26"/>
        </w:rPr>
      </w:pPr>
      <w:r w:rsidRPr="00E76AB7">
        <w:rPr>
          <w:sz w:val="26"/>
          <w:szCs w:val="26"/>
        </w:rPr>
        <w:t>6.2.</w:t>
      </w:r>
      <w:r>
        <w:rPr>
          <w:sz w:val="26"/>
          <w:szCs w:val="26"/>
        </w:rPr>
        <w:t> </w:t>
      </w:r>
      <w:r w:rsidRPr="00E76AB7">
        <w:rPr>
          <w:sz w:val="26"/>
          <w:szCs w:val="26"/>
        </w:rPr>
        <w:t xml:space="preserve">некачественное и несвоевременное выполнение задач и функций, возложенных на </w:t>
      </w:r>
      <w:r>
        <w:rPr>
          <w:sz w:val="26"/>
          <w:szCs w:val="26"/>
        </w:rPr>
        <w:t>о</w:t>
      </w:r>
      <w:r w:rsidRPr="00E76AB7">
        <w:rPr>
          <w:sz w:val="26"/>
          <w:szCs w:val="26"/>
        </w:rPr>
        <w:t>тдел</w:t>
      </w:r>
      <w:r>
        <w:rPr>
          <w:sz w:val="26"/>
          <w:szCs w:val="26"/>
        </w:rPr>
        <w:t xml:space="preserve"> по вопросам своей компетенции;</w:t>
      </w:r>
    </w:p>
    <w:p w:rsidR="005D67F0" w:rsidRPr="00E76AB7" w:rsidRDefault="005D67F0" w:rsidP="005D67F0">
      <w:pPr>
        <w:ind w:firstLine="709"/>
        <w:jc w:val="both"/>
        <w:rPr>
          <w:sz w:val="26"/>
          <w:szCs w:val="26"/>
        </w:rPr>
      </w:pPr>
      <w:r w:rsidRPr="00E76AB7">
        <w:rPr>
          <w:sz w:val="26"/>
          <w:szCs w:val="26"/>
        </w:rPr>
        <w:t>6.3.</w:t>
      </w:r>
      <w:r>
        <w:rPr>
          <w:sz w:val="26"/>
          <w:szCs w:val="26"/>
        </w:rPr>
        <w:t> </w:t>
      </w:r>
      <w:r w:rsidRPr="00E76AB7">
        <w:rPr>
          <w:sz w:val="26"/>
          <w:szCs w:val="26"/>
        </w:rPr>
        <w:t>действие или бездействие, приведшее к нарушению прав и законных интересов граждан;</w:t>
      </w:r>
    </w:p>
    <w:p w:rsidR="005D67F0" w:rsidRPr="00E76AB7" w:rsidRDefault="005D67F0" w:rsidP="005D67F0">
      <w:pPr>
        <w:ind w:firstLine="709"/>
        <w:jc w:val="both"/>
        <w:rPr>
          <w:sz w:val="26"/>
          <w:szCs w:val="26"/>
        </w:rPr>
      </w:pPr>
      <w:r w:rsidRPr="00E76AB7">
        <w:rPr>
          <w:sz w:val="26"/>
          <w:szCs w:val="26"/>
        </w:rPr>
        <w:t>6.4.</w:t>
      </w:r>
      <w:r>
        <w:rPr>
          <w:sz w:val="26"/>
          <w:szCs w:val="26"/>
        </w:rPr>
        <w:t> </w:t>
      </w:r>
      <w:r w:rsidRPr="00E76AB7">
        <w:rPr>
          <w:sz w:val="26"/>
          <w:szCs w:val="26"/>
        </w:rPr>
        <w:t>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w:t>
      </w:r>
      <w:r>
        <w:rPr>
          <w:sz w:val="26"/>
          <w:szCs w:val="26"/>
        </w:rPr>
        <w:t>нением должностных обязанностей,</w:t>
      </w:r>
    </w:p>
    <w:p w:rsidR="005D67F0" w:rsidRPr="00E76AB7" w:rsidRDefault="005D67F0" w:rsidP="005D67F0">
      <w:pPr>
        <w:ind w:firstLine="709"/>
        <w:jc w:val="both"/>
        <w:rPr>
          <w:sz w:val="26"/>
          <w:szCs w:val="26"/>
        </w:rPr>
      </w:pPr>
      <w:r w:rsidRPr="00E76AB7">
        <w:rPr>
          <w:sz w:val="26"/>
          <w:szCs w:val="26"/>
        </w:rPr>
        <w:t>6.5.</w:t>
      </w:r>
      <w:r>
        <w:rPr>
          <w:sz w:val="26"/>
          <w:szCs w:val="26"/>
        </w:rPr>
        <w:t> </w:t>
      </w:r>
      <w:r w:rsidRPr="00E76AB7">
        <w:rPr>
          <w:sz w:val="26"/>
          <w:szCs w:val="26"/>
        </w:rPr>
        <w:t>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5D67F0" w:rsidRPr="00E76AB7" w:rsidRDefault="005D67F0" w:rsidP="005D67F0">
      <w:pPr>
        <w:ind w:firstLine="709"/>
        <w:jc w:val="both"/>
        <w:rPr>
          <w:sz w:val="26"/>
          <w:szCs w:val="26"/>
        </w:rPr>
      </w:pPr>
      <w:r w:rsidRPr="00E76AB7">
        <w:rPr>
          <w:sz w:val="26"/>
          <w:szCs w:val="26"/>
        </w:rPr>
        <w:t>6.6.</w:t>
      </w:r>
      <w:r>
        <w:rPr>
          <w:sz w:val="26"/>
          <w:szCs w:val="26"/>
        </w:rPr>
        <w:t> </w:t>
      </w:r>
      <w:r w:rsidRPr="00E76AB7">
        <w:rPr>
          <w:sz w:val="26"/>
          <w:szCs w:val="26"/>
        </w:rPr>
        <w:t xml:space="preserve">имущественный </w:t>
      </w:r>
      <w:r>
        <w:rPr>
          <w:sz w:val="26"/>
          <w:szCs w:val="26"/>
        </w:rPr>
        <w:t>ущерб, причиненный по его вине,</w:t>
      </w:r>
    </w:p>
    <w:p w:rsidR="005D67F0" w:rsidRPr="00E76AB7" w:rsidRDefault="005D67F0" w:rsidP="005D67F0">
      <w:pPr>
        <w:ind w:firstLine="709"/>
        <w:jc w:val="both"/>
        <w:rPr>
          <w:sz w:val="26"/>
          <w:szCs w:val="26"/>
        </w:rPr>
      </w:pPr>
      <w:r w:rsidRPr="00E76AB7">
        <w:rPr>
          <w:sz w:val="26"/>
          <w:szCs w:val="26"/>
        </w:rPr>
        <w:t>6.7</w:t>
      </w:r>
      <w:r>
        <w:rPr>
          <w:sz w:val="26"/>
          <w:szCs w:val="26"/>
        </w:rPr>
        <w:t>. </w:t>
      </w:r>
      <w:r w:rsidRPr="00E76AB7">
        <w:rPr>
          <w:sz w:val="26"/>
          <w:szCs w:val="26"/>
        </w:rPr>
        <w:t>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5D67F0" w:rsidRPr="00E76AB7" w:rsidRDefault="005D67F0" w:rsidP="005D67F0">
      <w:pPr>
        <w:ind w:firstLine="709"/>
        <w:jc w:val="both"/>
        <w:rPr>
          <w:sz w:val="26"/>
          <w:szCs w:val="26"/>
        </w:rPr>
      </w:pPr>
      <w:r w:rsidRPr="00E76AB7">
        <w:rPr>
          <w:sz w:val="26"/>
          <w:szCs w:val="26"/>
        </w:rPr>
        <w:t>6.8.</w:t>
      </w:r>
      <w:r>
        <w:rPr>
          <w:sz w:val="26"/>
          <w:szCs w:val="26"/>
        </w:rPr>
        <w:t> </w:t>
      </w:r>
      <w:r w:rsidRPr="00E76AB7">
        <w:rPr>
          <w:sz w:val="26"/>
          <w:szCs w:val="26"/>
        </w:rPr>
        <w:t>нарушение служебной и исполнительской дисциплины.</w:t>
      </w:r>
    </w:p>
    <w:p w:rsidR="005D67F0" w:rsidRPr="00D135FE" w:rsidRDefault="005D67F0" w:rsidP="005D67F0">
      <w:pPr>
        <w:pStyle w:val="ConsPlusNormal"/>
        <w:ind w:firstLine="709"/>
        <w:jc w:val="both"/>
        <w:rPr>
          <w:rFonts w:ascii="Times New Roman" w:hAnsi="Times New Roman" w:cs="Times New Roman"/>
          <w:sz w:val="26"/>
          <w:szCs w:val="26"/>
        </w:rPr>
      </w:pPr>
    </w:p>
    <w:p w:rsidR="005D67F0" w:rsidRPr="00D135FE" w:rsidRDefault="005D67F0" w:rsidP="005D67F0">
      <w:pPr>
        <w:pStyle w:val="ConsPlusNormal"/>
        <w:ind w:firstLine="709"/>
        <w:jc w:val="center"/>
        <w:outlineLvl w:val="2"/>
        <w:rPr>
          <w:rFonts w:ascii="Times New Roman" w:hAnsi="Times New Roman" w:cs="Times New Roman"/>
          <w:b/>
          <w:sz w:val="26"/>
          <w:szCs w:val="26"/>
        </w:rPr>
      </w:pPr>
      <w:r w:rsidRPr="00D135FE">
        <w:rPr>
          <w:rFonts w:ascii="Times New Roman" w:hAnsi="Times New Roman" w:cs="Times New Roman"/>
          <w:b/>
          <w:sz w:val="26"/>
          <w:szCs w:val="26"/>
        </w:rPr>
        <w:t>IV.</w:t>
      </w:r>
      <w:r>
        <w:rPr>
          <w:rFonts w:ascii="Times New Roman" w:hAnsi="Times New Roman" w:cs="Times New Roman"/>
          <w:b/>
          <w:sz w:val="26"/>
          <w:szCs w:val="26"/>
        </w:rPr>
        <w:t> </w:t>
      </w:r>
      <w:r w:rsidRPr="00D135FE">
        <w:rPr>
          <w:rFonts w:ascii="Times New Roman" w:hAnsi="Times New Roman" w:cs="Times New Roman"/>
          <w:b/>
          <w:sz w:val="26"/>
          <w:szCs w:val="26"/>
        </w:rPr>
        <w:t xml:space="preserve">Перечень вопросов, по которым </w:t>
      </w:r>
      <w:r>
        <w:rPr>
          <w:rFonts w:ascii="Times New Roman" w:hAnsi="Times New Roman" w:cs="Times New Roman"/>
          <w:b/>
          <w:sz w:val="26"/>
          <w:szCs w:val="26"/>
        </w:rPr>
        <w:t xml:space="preserve">государственный налоговый </w:t>
      </w:r>
      <w:r>
        <w:rPr>
          <w:rFonts w:ascii="Times New Roman" w:hAnsi="Times New Roman" w:cs="Times New Roman"/>
          <w:b/>
          <w:sz w:val="26"/>
          <w:szCs w:val="26"/>
        </w:rPr>
        <w:lastRenderedPageBreak/>
        <w:t xml:space="preserve">инспектор </w:t>
      </w:r>
      <w:r w:rsidRPr="00D135FE">
        <w:rPr>
          <w:rFonts w:ascii="Times New Roman" w:hAnsi="Times New Roman" w:cs="Times New Roman"/>
          <w:b/>
          <w:sz w:val="26"/>
          <w:szCs w:val="26"/>
        </w:rPr>
        <w:t>вправе или обязан самостоятельно принимать управленческие</w:t>
      </w:r>
    </w:p>
    <w:p w:rsidR="005D67F0" w:rsidRPr="00D135FE" w:rsidRDefault="005D67F0" w:rsidP="005D67F0">
      <w:pPr>
        <w:pStyle w:val="ConsPlusNormal"/>
        <w:ind w:firstLine="709"/>
        <w:jc w:val="center"/>
        <w:rPr>
          <w:rFonts w:ascii="Times New Roman" w:hAnsi="Times New Roman" w:cs="Times New Roman"/>
          <w:b/>
          <w:sz w:val="26"/>
          <w:szCs w:val="26"/>
        </w:rPr>
      </w:pPr>
      <w:r w:rsidRPr="00D135FE">
        <w:rPr>
          <w:rFonts w:ascii="Times New Roman" w:hAnsi="Times New Roman" w:cs="Times New Roman"/>
          <w:b/>
          <w:sz w:val="26"/>
          <w:szCs w:val="26"/>
        </w:rPr>
        <w:t>и иные решения</w:t>
      </w:r>
    </w:p>
    <w:p w:rsidR="005D67F0" w:rsidRPr="00AC77F0" w:rsidRDefault="005D67F0" w:rsidP="005D67F0">
      <w:pPr>
        <w:pStyle w:val="ConsPlusNormal"/>
        <w:ind w:firstLine="709"/>
        <w:jc w:val="both"/>
        <w:rPr>
          <w:rFonts w:ascii="Times New Roman" w:hAnsi="Times New Roman" w:cs="Times New Roman"/>
          <w:sz w:val="26"/>
          <w:szCs w:val="26"/>
        </w:rPr>
      </w:pPr>
    </w:p>
    <w:p w:rsidR="005D67F0" w:rsidRPr="00AC77F0"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7.</w:t>
      </w:r>
      <w:r>
        <w:rPr>
          <w:rFonts w:ascii="Times New Roman" w:hAnsi="Times New Roman" w:cs="Times New Roman"/>
          <w:sz w:val="26"/>
          <w:szCs w:val="26"/>
        </w:rPr>
        <w:t> </w:t>
      </w:r>
      <w:r w:rsidRPr="00D135FE">
        <w:rPr>
          <w:rFonts w:ascii="Times New Roman" w:hAnsi="Times New Roman" w:cs="Times New Roman"/>
          <w:sz w:val="26"/>
          <w:szCs w:val="26"/>
        </w:rPr>
        <w:t xml:space="preserve">При исполнении служебных обязанностей </w:t>
      </w:r>
      <w:r>
        <w:rPr>
          <w:rFonts w:ascii="Times New Roman" w:hAnsi="Times New Roman" w:cs="Times New Roman"/>
          <w:sz w:val="26"/>
          <w:szCs w:val="26"/>
        </w:rPr>
        <w:t>государственный налоговый инспектор</w:t>
      </w:r>
      <w:r w:rsidRPr="00D135FE">
        <w:rPr>
          <w:rFonts w:ascii="Times New Roman" w:hAnsi="Times New Roman" w:cs="Times New Roman"/>
          <w:sz w:val="26"/>
          <w:szCs w:val="26"/>
        </w:rPr>
        <w:t xml:space="preserve"> </w:t>
      </w:r>
      <w:r>
        <w:rPr>
          <w:rFonts w:ascii="Times New Roman" w:hAnsi="Times New Roman" w:cs="Times New Roman"/>
          <w:sz w:val="26"/>
          <w:szCs w:val="26"/>
        </w:rPr>
        <w:t>в</w:t>
      </w:r>
      <w:r w:rsidRPr="00AC77F0">
        <w:rPr>
          <w:rFonts w:ascii="Times New Roman" w:hAnsi="Times New Roman" w:cs="Times New Roman"/>
          <w:sz w:val="26"/>
          <w:szCs w:val="26"/>
        </w:rPr>
        <w:t xml:space="preserve"> пределах своей компетенции </w:t>
      </w:r>
      <w:r w:rsidRPr="00AC77F0">
        <w:rPr>
          <w:rFonts w:ascii="Times New Roman" w:hAnsi="Times New Roman" w:cs="Times New Roman"/>
          <w:b/>
          <w:sz w:val="26"/>
          <w:szCs w:val="26"/>
        </w:rPr>
        <w:t>вправе самостоятельно принимать решения по вопросам:</w:t>
      </w:r>
    </w:p>
    <w:p w:rsidR="005D67F0" w:rsidRDefault="005D67F0" w:rsidP="005D67F0">
      <w:pPr>
        <w:ind w:firstLine="709"/>
        <w:jc w:val="both"/>
        <w:rPr>
          <w:sz w:val="26"/>
          <w:szCs w:val="26"/>
        </w:rPr>
      </w:pPr>
      <w:r>
        <w:rPr>
          <w:sz w:val="26"/>
          <w:szCs w:val="26"/>
        </w:rPr>
        <w:t>- касающимся организации работы сотрудников отдела, направленной на реализацию задач и функций, возложенных на отдел, в пределах своей компетенции,</w:t>
      </w:r>
    </w:p>
    <w:p w:rsidR="005D67F0" w:rsidRPr="00AC77F0" w:rsidRDefault="005D67F0" w:rsidP="005D67F0">
      <w:pPr>
        <w:ind w:firstLine="709"/>
        <w:jc w:val="both"/>
        <w:rPr>
          <w:sz w:val="26"/>
          <w:szCs w:val="26"/>
        </w:rPr>
      </w:pPr>
      <w:r>
        <w:rPr>
          <w:sz w:val="26"/>
          <w:szCs w:val="26"/>
        </w:rPr>
        <w:t>- касающимся обеспечения соблюдения в отделе требований по защите сведений, составляющих налоговую и иную охраняемую законом тайну, а также конфиденциальной информации, в пределах своей компетенции,</w:t>
      </w:r>
    </w:p>
    <w:p w:rsidR="005D67F0" w:rsidRPr="00152B6E" w:rsidRDefault="005D67F0" w:rsidP="005D67F0">
      <w:pPr>
        <w:ind w:firstLine="709"/>
        <w:jc w:val="both"/>
        <w:rPr>
          <w:sz w:val="26"/>
          <w:szCs w:val="26"/>
        </w:rPr>
      </w:pPr>
      <w:r>
        <w:rPr>
          <w:sz w:val="26"/>
          <w:szCs w:val="26"/>
        </w:rPr>
        <w:t xml:space="preserve">- </w:t>
      </w:r>
      <w:r w:rsidRPr="00152B6E">
        <w:rPr>
          <w:sz w:val="26"/>
          <w:szCs w:val="26"/>
        </w:rPr>
        <w:t xml:space="preserve">предусмотренным </w:t>
      </w:r>
      <w:r>
        <w:rPr>
          <w:sz w:val="26"/>
          <w:szCs w:val="26"/>
        </w:rPr>
        <w:t>п</w:t>
      </w:r>
      <w:r w:rsidRPr="00152B6E">
        <w:rPr>
          <w:sz w:val="26"/>
          <w:szCs w:val="26"/>
        </w:rPr>
        <w:t xml:space="preserve">оложением об </w:t>
      </w:r>
      <w:r>
        <w:rPr>
          <w:sz w:val="26"/>
          <w:szCs w:val="26"/>
        </w:rPr>
        <w:t>о</w:t>
      </w:r>
      <w:r w:rsidRPr="00152B6E">
        <w:rPr>
          <w:sz w:val="26"/>
          <w:szCs w:val="26"/>
        </w:rPr>
        <w:t>тделе, иными нормативными актами.</w:t>
      </w:r>
    </w:p>
    <w:p w:rsidR="005D67F0" w:rsidRPr="00AC77F0" w:rsidRDefault="005D67F0" w:rsidP="005D67F0">
      <w:pPr>
        <w:ind w:firstLine="709"/>
        <w:jc w:val="both"/>
        <w:rPr>
          <w:sz w:val="26"/>
          <w:szCs w:val="26"/>
        </w:rPr>
      </w:pPr>
    </w:p>
    <w:p w:rsidR="005D67F0" w:rsidRPr="00CF6FC4" w:rsidRDefault="005D67F0" w:rsidP="005D67F0">
      <w:pPr>
        <w:pStyle w:val="ConsPlusNormal"/>
        <w:ind w:firstLine="709"/>
        <w:jc w:val="both"/>
        <w:rPr>
          <w:rFonts w:ascii="Times New Roman" w:hAnsi="Times New Roman" w:cs="Times New Roman"/>
          <w:b/>
          <w:sz w:val="26"/>
          <w:szCs w:val="26"/>
        </w:rPr>
      </w:pPr>
      <w:r w:rsidRPr="00D135FE">
        <w:rPr>
          <w:rFonts w:ascii="Times New Roman" w:hAnsi="Times New Roman" w:cs="Times New Roman"/>
          <w:sz w:val="26"/>
          <w:szCs w:val="26"/>
        </w:rPr>
        <w:t>8.</w:t>
      </w:r>
      <w:r>
        <w:rPr>
          <w:rFonts w:ascii="Times New Roman" w:hAnsi="Times New Roman" w:cs="Times New Roman"/>
          <w:sz w:val="26"/>
          <w:szCs w:val="26"/>
        </w:rPr>
        <w:t> </w:t>
      </w:r>
      <w:r w:rsidRPr="00D135FE">
        <w:rPr>
          <w:rFonts w:ascii="Times New Roman" w:hAnsi="Times New Roman" w:cs="Times New Roman"/>
          <w:sz w:val="26"/>
          <w:szCs w:val="26"/>
        </w:rPr>
        <w:t xml:space="preserve">При исполнении служебных обязанностей </w:t>
      </w:r>
      <w:r>
        <w:rPr>
          <w:rFonts w:ascii="Times New Roman" w:hAnsi="Times New Roman" w:cs="Times New Roman"/>
          <w:sz w:val="26"/>
          <w:szCs w:val="26"/>
        </w:rPr>
        <w:t xml:space="preserve"> государственный налоговый инспектор</w:t>
      </w:r>
      <w:r w:rsidRPr="00D135FE">
        <w:rPr>
          <w:rFonts w:ascii="Times New Roman" w:hAnsi="Times New Roman" w:cs="Times New Roman"/>
          <w:sz w:val="26"/>
          <w:szCs w:val="26"/>
        </w:rPr>
        <w:t xml:space="preserve"> </w:t>
      </w:r>
      <w:r w:rsidRPr="00CF6FC4">
        <w:rPr>
          <w:rFonts w:ascii="Times New Roman" w:hAnsi="Times New Roman" w:cs="Times New Roman"/>
          <w:b/>
          <w:sz w:val="26"/>
          <w:szCs w:val="26"/>
        </w:rPr>
        <w:t>обязан самостоятельно принимать решения по вопросам:</w:t>
      </w:r>
    </w:p>
    <w:p w:rsidR="005D67F0" w:rsidRDefault="005D67F0" w:rsidP="005D67F0">
      <w:pPr>
        <w:ind w:firstLine="709"/>
        <w:jc w:val="both"/>
        <w:rPr>
          <w:sz w:val="26"/>
          <w:szCs w:val="26"/>
        </w:rPr>
      </w:pPr>
      <w:r>
        <w:rPr>
          <w:sz w:val="26"/>
          <w:szCs w:val="26"/>
        </w:rPr>
        <w:t>- </w:t>
      </w:r>
      <w:r w:rsidRPr="00AC77F0">
        <w:rPr>
          <w:sz w:val="26"/>
          <w:szCs w:val="26"/>
        </w:rPr>
        <w:t xml:space="preserve"> </w:t>
      </w:r>
      <w:r>
        <w:rPr>
          <w:sz w:val="26"/>
          <w:szCs w:val="26"/>
        </w:rPr>
        <w:t>касающимся организации работы сотрудников отдела, направленной на реализацию задач и функций, возложенных на отдел, в пределах своей компетенции,</w:t>
      </w:r>
    </w:p>
    <w:p w:rsidR="005D67F0" w:rsidRPr="00AC77F0" w:rsidRDefault="005D67F0" w:rsidP="005D67F0">
      <w:pPr>
        <w:ind w:firstLine="709"/>
        <w:jc w:val="both"/>
        <w:rPr>
          <w:sz w:val="26"/>
          <w:szCs w:val="26"/>
        </w:rPr>
      </w:pPr>
      <w:r>
        <w:rPr>
          <w:sz w:val="26"/>
          <w:szCs w:val="26"/>
        </w:rPr>
        <w:t>- касающимся обеспечения соблюдения в отделе требований по защите сведений, составляющих налоговую и иную охраняемую законом тайну, а также конфиденциальной информации, в пределах своей компетенции,</w:t>
      </w:r>
    </w:p>
    <w:p w:rsidR="005D67F0" w:rsidRPr="00152B6E" w:rsidRDefault="005D67F0" w:rsidP="005D67F0">
      <w:pPr>
        <w:ind w:firstLine="709"/>
        <w:jc w:val="both"/>
        <w:rPr>
          <w:sz w:val="26"/>
          <w:szCs w:val="26"/>
        </w:rPr>
      </w:pPr>
      <w:r>
        <w:rPr>
          <w:sz w:val="26"/>
          <w:szCs w:val="26"/>
        </w:rPr>
        <w:t xml:space="preserve">- </w:t>
      </w:r>
      <w:r w:rsidRPr="00152B6E">
        <w:rPr>
          <w:sz w:val="26"/>
          <w:szCs w:val="26"/>
        </w:rPr>
        <w:t xml:space="preserve">предусмотренным </w:t>
      </w:r>
      <w:r>
        <w:rPr>
          <w:sz w:val="26"/>
          <w:szCs w:val="26"/>
        </w:rPr>
        <w:t>п</w:t>
      </w:r>
      <w:r w:rsidRPr="00152B6E">
        <w:rPr>
          <w:sz w:val="26"/>
          <w:szCs w:val="26"/>
        </w:rPr>
        <w:t xml:space="preserve">оложением об </w:t>
      </w:r>
      <w:r>
        <w:rPr>
          <w:sz w:val="26"/>
          <w:szCs w:val="26"/>
        </w:rPr>
        <w:t>о</w:t>
      </w:r>
      <w:r w:rsidRPr="00152B6E">
        <w:rPr>
          <w:sz w:val="26"/>
          <w:szCs w:val="26"/>
        </w:rPr>
        <w:t>тделе, иными нормативными актами.</w:t>
      </w:r>
    </w:p>
    <w:p w:rsidR="005D67F0" w:rsidRDefault="005D67F0" w:rsidP="005D67F0">
      <w:pPr>
        <w:ind w:firstLine="709"/>
        <w:rPr>
          <w:sz w:val="16"/>
          <w:szCs w:val="16"/>
        </w:rPr>
      </w:pPr>
    </w:p>
    <w:p w:rsidR="005D67F0" w:rsidRPr="00D135FE" w:rsidRDefault="005D67F0" w:rsidP="005D67F0">
      <w:pPr>
        <w:pStyle w:val="ConsPlusNormal"/>
        <w:ind w:firstLine="709"/>
        <w:jc w:val="center"/>
        <w:outlineLvl w:val="2"/>
        <w:rPr>
          <w:rFonts w:ascii="Times New Roman" w:hAnsi="Times New Roman" w:cs="Times New Roman"/>
          <w:b/>
          <w:sz w:val="26"/>
          <w:szCs w:val="26"/>
        </w:rPr>
      </w:pPr>
      <w:r w:rsidRPr="00D135FE">
        <w:rPr>
          <w:rFonts w:ascii="Times New Roman" w:hAnsi="Times New Roman" w:cs="Times New Roman"/>
          <w:b/>
          <w:sz w:val="26"/>
          <w:szCs w:val="26"/>
        </w:rPr>
        <w:t>V.</w:t>
      </w:r>
      <w:r>
        <w:rPr>
          <w:rFonts w:ascii="Times New Roman" w:hAnsi="Times New Roman" w:cs="Times New Roman"/>
          <w:b/>
          <w:sz w:val="26"/>
          <w:szCs w:val="26"/>
        </w:rPr>
        <w:t> </w:t>
      </w:r>
      <w:r w:rsidRPr="00D135FE">
        <w:rPr>
          <w:rFonts w:ascii="Times New Roman" w:hAnsi="Times New Roman" w:cs="Times New Roman"/>
          <w:b/>
          <w:sz w:val="26"/>
          <w:szCs w:val="26"/>
        </w:rPr>
        <w:t xml:space="preserve">Перечень вопросов, по которым </w:t>
      </w:r>
      <w:r>
        <w:rPr>
          <w:rFonts w:ascii="Times New Roman" w:hAnsi="Times New Roman" w:cs="Times New Roman"/>
          <w:b/>
          <w:sz w:val="26"/>
          <w:szCs w:val="26"/>
        </w:rPr>
        <w:t xml:space="preserve">государственный налоговый инспектор </w:t>
      </w:r>
      <w:r w:rsidRPr="00D135FE">
        <w:rPr>
          <w:rFonts w:ascii="Times New Roman" w:hAnsi="Times New Roman" w:cs="Times New Roman"/>
          <w:b/>
          <w:sz w:val="26"/>
          <w:szCs w:val="26"/>
        </w:rPr>
        <w:t xml:space="preserve"> вправе</w:t>
      </w:r>
      <w:r>
        <w:rPr>
          <w:rFonts w:ascii="Times New Roman" w:hAnsi="Times New Roman" w:cs="Times New Roman"/>
          <w:b/>
          <w:sz w:val="26"/>
          <w:szCs w:val="26"/>
        </w:rPr>
        <w:t xml:space="preserve"> </w:t>
      </w:r>
      <w:r w:rsidRPr="00D135FE">
        <w:rPr>
          <w:rFonts w:ascii="Times New Roman" w:hAnsi="Times New Roman" w:cs="Times New Roman"/>
          <w:b/>
          <w:sz w:val="26"/>
          <w:szCs w:val="26"/>
        </w:rPr>
        <w:t>или обязан участвовать при подготовке проектов нормативных</w:t>
      </w:r>
    </w:p>
    <w:p w:rsidR="005D67F0" w:rsidRPr="00D135FE" w:rsidRDefault="005D67F0" w:rsidP="005D67F0">
      <w:pPr>
        <w:pStyle w:val="ConsPlusNormal"/>
        <w:ind w:firstLine="709"/>
        <w:jc w:val="center"/>
        <w:rPr>
          <w:rFonts w:ascii="Times New Roman" w:hAnsi="Times New Roman" w:cs="Times New Roman"/>
          <w:b/>
          <w:sz w:val="26"/>
          <w:szCs w:val="26"/>
        </w:rPr>
      </w:pPr>
      <w:r w:rsidRPr="00D135FE">
        <w:rPr>
          <w:rFonts w:ascii="Times New Roman" w:hAnsi="Times New Roman" w:cs="Times New Roman"/>
          <w:b/>
          <w:sz w:val="26"/>
          <w:szCs w:val="26"/>
        </w:rPr>
        <w:t>правовых актов и (или) проектов управленческих</w:t>
      </w:r>
      <w:r>
        <w:rPr>
          <w:rFonts w:ascii="Times New Roman" w:hAnsi="Times New Roman" w:cs="Times New Roman"/>
          <w:b/>
          <w:sz w:val="26"/>
          <w:szCs w:val="26"/>
        </w:rPr>
        <w:t xml:space="preserve"> </w:t>
      </w:r>
      <w:r w:rsidRPr="00D135FE">
        <w:rPr>
          <w:rFonts w:ascii="Times New Roman" w:hAnsi="Times New Roman" w:cs="Times New Roman"/>
          <w:b/>
          <w:sz w:val="26"/>
          <w:szCs w:val="26"/>
        </w:rPr>
        <w:t>и иных решений</w:t>
      </w:r>
    </w:p>
    <w:p w:rsidR="005D67F0" w:rsidRPr="00D135FE" w:rsidRDefault="005D67F0" w:rsidP="005D67F0">
      <w:pPr>
        <w:pStyle w:val="ConsPlusNormal"/>
        <w:ind w:firstLine="709"/>
        <w:jc w:val="both"/>
        <w:rPr>
          <w:rFonts w:ascii="Times New Roman" w:hAnsi="Times New Roman" w:cs="Times New Roman"/>
          <w:sz w:val="26"/>
          <w:szCs w:val="26"/>
        </w:rPr>
      </w:pPr>
    </w:p>
    <w:p w:rsidR="005D67F0" w:rsidRPr="00610409"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9.</w:t>
      </w:r>
      <w:r>
        <w:rPr>
          <w:rFonts w:ascii="Times New Roman" w:hAnsi="Times New Roman" w:cs="Times New Roman"/>
          <w:sz w:val="26"/>
          <w:szCs w:val="26"/>
        </w:rPr>
        <w:t> Государственный налоговый инспектор</w:t>
      </w:r>
      <w:r w:rsidRPr="00D135FE">
        <w:rPr>
          <w:rFonts w:ascii="Times New Roman" w:hAnsi="Times New Roman" w:cs="Times New Roman"/>
          <w:sz w:val="26"/>
          <w:szCs w:val="26"/>
        </w:rPr>
        <w:t xml:space="preserve"> в соответствии со своей компетенцией </w:t>
      </w:r>
      <w:r w:rsidRPr="00DE1285">
        <w:rPr>
          <w:rFonts w:ascii="Times New Roman" w:hAnsi="Times New Roman" w:cs="Times New Roman"/>
          <w:b/>
          <w:sz w:val="26"/>
          <w:szCs w:val="26"/>
        </w:rPr>
        <w:t>вправе участвовать в подготовке (обсуждении) следующих проектов</w:t>
      </w:r>
      <w:r w:rsidRPr="00610409">
        <w:rPr>
          <w:rFonts w:ascii="Times New Roman" w:hAnsi="Times New Roman" w:cs="Times New Roman"/>
          <w:sz w:val="26"/>
          <w:szCs w:val="26"/>
        </w:rPr>
        <w:t>:</w:t>
      </w:r>
    </w:p>
    <w:p w:rsidR="005D67F0" w:rsidRDefault="005D67F0" w:rsidP="005D67F0">
      <w:pPr>
        <w:ind w:firstLine="709"/>
        <w:jc w:val="both"/>
        <w:rPr>
          <w:sz w:val="26"/>
          <w:szCs w:val="26"/>
        </w:rPr>
      </w:pPr>
      <w:r>
        <w:rPr>
          <w:sz w:val="26"/>
          <w:szCs w:val="26"/>
        </w:rPr>
        <w:t>- по вопросам применения законодательства о налогах и сборах, отнесенным к компетенции отдела,</w:t>
      </w:r>
    </w:p>
    <w:p w:rsidR="005D67F0" w:rsidRPr="005A189E" w:rsidRDefault="005D67F0" w:rsidP="005D67F0">
      <w:pPr>
        <w:tabs>
          <w:tab w:val="left" w:pos="851"/>
        </w:tabs>
        <w:ind w:firstLine="709"/>
        <w:jc w:val="both"/>
        <w:rPr>
          <w:sz w:val="26"/>
          <w:szCs w:val="26"/>
        </w:rPr>
      </w:pPr>
      <w:r>
        <w:rPr>
          <w:sz w:val="26"/>
          <w:szCs w:val="26"/>
        </w:rPr>
        <w:t>- по вопросам взаимодействия</w:t>
      </w:r>
      <w:r w:rsidRPr="005A189E">
        <w:rPr>
          <w:sz w:val="26"/>
          <w:szCs w:val="26"/>
        </w:rPr>
        <w:t xml:space="preserve"> с финансовыми, правоохранительными, судебными, таможенными, контролирующими и иными органами исполнительной власти, органами местного самоуправления Сахалинской области, учреждениями, организациями, с целью выполнени</w:t>
      </w:r>
      <w:r>
        <w:rPr>
          <w:sz w:val="26"/>
          <w:szCs w:val="26"/>
        </w:rPr>
        <w:t>я функций, возложенных на отдел,</w:t>
      </w:r>
    </w:p>
    <w:p w:rsidR="005D67F0" w:rsidRDefault="005D67F0" w:rsidP="005D67F0">
      <w:pPr>
        <w:ind w:firstLine="709"/>
        <w:jc w:val="both"/>
        <w:rPr>
          <w:sz w:val="26"/>
          <w:szCs w:val="26"/>
        </w:rPr>
      </w:pPr>
      <w:r>
        <w:rPr>
          <w:sz w:val="26"/>
          <w:szCs w:val="26"/>
        </w:rPr>
        <w:t>- по вопросам, возникающим при рассмотрении заявлений, обращений, жалоб и предложений налогоплательщиков,</w:t>
      </w:r>
    </w:p>
    <w:p w:rsidR="005D67F0" w:rsidRDefault="005D67F0" w:rsidP="005D67F0">
      <w:pPr>
        <w:ind w:firstLine="709"/>
        <w:jc w:val="both"/>
        <w:rPr>
          <w:sz w:val="26"/>
          <w:szCs w:val="26"/>
        </w:rPr>
      </w:pPr>
      <w:r>
        <w:rPr>
          <w:sz w:val="26"/>
          <w:szCs w:val="26"/>
        </w:rPr>
        <w:t>- по вопросам, касающимся соблюдения требований к служебному поведению, урегулированию конфликта интересов, предупреждения  коррупционных правонарушений,</w:t>
      </w:r>
    </w:p>
    <w:p w:rsidR="005D67F0" w:rsidRDefault="005D67F0" w:rsidP="005D67F0">
      <w:pPr>
        <w:ind w:firstLine="709"/>
        <w:jc w:val="both"/>
        <w:rPr>
          <w:sz w:val="26"/>
          <w:szCs w:val="26"/>
        </w:rPr>
      </w:pPr>
      <w:r>
        <w:rPr>
          <w:sz w:val="26"/>
          <w:szCs w:val="26"/>
        </w:rPr>
        <w:t>- по иным вопросам согласно поручениям начальника отдела.</w:t>
      </w:r>
    </w:p>
    <w:p w:rsidR="005D67F0" w:rsidRDefault="005D67F0" w:rsidP="005D67F0">
      <w:pPr>
        <w:pStyle w:val="ConsPlusNormal"/>
        <w:ind w:firstLine="709"/>
        <w:jc w:val="both"/>
        <w:rPr>
          <w:rFonts w:ascii="Times New Roman" w:hAnsi="Times New Roman" w:cs="Times New Roman"/>
          <w:sz w:val="26"/>
          <w:szCs w:val="26"/>
        </w:rPr>
      </w:pPr>
    </w:p>
    <w:p w:rsidR="005D67F0" w:rsidRPr="00DE1285" w:rsidRDefault="005D67F0" w:rsidP="005D67F0">
      <w:pPr>
        <w:pStyle w:val="ConsPlusNormal"/>
        <w:ind w:firstLine="709"/>
        <w:jc w:val="both"/>
        <w:rPr>
          <w:rFonts w:ascii="Times New Roman" w:hAnsi="Times New Roman" w:cs="Times New Roman"/>
          <w:b/>
          <w:sz w:val="26"/>
          <w:szCs w:val="26"/>
        </w:rPr>
      </w:pPr>
      <w:r w:rsidRPr="00D135FE">
        <w:rPr>
          <w:rFonts w:ascii="Times New Roman" w:hAnsi="Times New Roman" w:cs="Times New Roman"/>
          <w:sz w:val="26"/>
          <w:szCs w:val="26"/>
        </w:rPr>
        <w:t>10.</w:t>
      </w:r>
      <w:r>
        <w:rPr>
          <w:rFonts w:ascii="Times New Roman" w:hAnsi="Times New Roman" w:cs="Times New Roman"/>
          <w:sz w:val="26"/>
          <w:szCs w:val="26"/>
        </w:rPr>
        <w:t> Государственный налоговый инспектор</w:t>
      </w:r>
      <w:r w:rsidRPr="00D135FE">
        <w:rPr>
          <w:rFonts w:ascii="Times New Roman" w:hAnsi="Times New Roman" w:cs="Times New Roman"/>
          <w:sz w:val="26"/>
          <w:szCs w:val="26"/>
        </w:rPr>
        <w:t xml:space="preserve"> в соответствии со своей компетенцией </w:t>
      </w:r>
      <w:r w:rsidRPr="00DE1285">
        <w:rPr>
          <w:rFonts w:ascii="Times New Roman" w:hAnsi="Times New Roman" w:cs="Times New Roman"/>
          <w:b/>
          <w:sz w:val="26"/>
          <w:szCs w:val="26"/>
        </w:rPr>
        <w:t>обязан участвовать в подготовке (обсуждении) следующих проектов:</w:t>
      </w:r>
    </w:p>
    <w:p w:rsidR="005D67F0" w:rsidRPr="00D135FE" w:rsidRDefault="005D67F0" w:rsidP="005D67F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D135FE">
        <w:rPr>
          <w:rFonts w:ascii="Times New Roman" w:hAnsi="Times New Roman" w:cs="Times New Roman"/>
          <w:sz w:val="26"/>
          <w:szCs w:val="26"/>
        </w:rPr>
        <w:t>положений об отделе;</w:t>
      </w:r>
    </w:p>
    <w:p w:rsidR="005D67F0" w:rsidRPr="00D135FE" w:rsidRDefault="005D67F0" w:rsidP="005D67F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D135FE">
        <w:rPr>
          <w:rFonts w:ascii="Times New Roman" w:hAnsi="Times New Roman" w:cs="Times New Roman"/>
          <w:sz w:val="26"/>
          <w:szCs w:val="26"/>
        </w:rPr>
        <w:t>графика отпусков гражданских служащих отдела;</w:t>
      </w:r>
    </w:p>
    <w:p w:rsidR="005D67F0" w:rsidRPr="00D135FE" w:rsidRDefault="005D67F0" w:rsidP="005D67F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D135FE">
        <w:rPr>
          <w:rFonts w:ascii="Times New Roman" w:hAnsi="Times New Roman" w:cs="Times New Roman"/>
          <w:sz w:val="26"/>
          <w:szCs w:val="26"/>
        </w:rPr>
        <w:t xml:space="preserve">иных актов по поручению </w:t>
      </w:r>
      <w:r>
        <w:rPr>
          <w:rFonts w:ascii="Times New Roman" w:hAnsi="Times New Roman" w:cs="Times New Roman"/>
          <w:sz w:val="26"/>
          <w:szCs w:val="26"/>
        </w:rPr>
        <w:t xml:space="preserve">начальника отдела, </w:t>
      </w:r>
      <w:r w:rsidRPr="00D135FE">
        <w:rPr>
          <w:rFonts w:ascii="Times New Roman" w:hAnsi="Times New Roman" w:cs="Times New Roman"/>
          <w:sz w:val="26"/>
          <w:szCs w:val="26"/>
        </w:rPr>
        <w:t>руководства</w:t>
      </w:r>
      <w:r>
        <w:rPr>
          <w:rFonts w:ascii="Times New Roman" w:hAnsi="Times New Roman" w:cs="Times New Roman"/>
          <w:sz w:val="26"/>
          <w:szCs w:val="26"/>
        </w:rPr>
        <w:t xml:space="preserve"> У</w:t>
      </w:r>
      <w:r w:rsidRPr="00D135FE">
        <w:rPr>
          <w:rFonts w:ascii="Times New Roman" w:hAnsi="Times New Roman" w:cs="Times New Roman"/>
          <w:sz w:val="26"/>
          <w:szCs w:val="26"/>
        </w:rPr>
        <w:t>правления.</w:t>
      </w:r>
    </w:p>
    <w:p w:rsidR="005D67F0" w:rsidRPr="00D135FE" w:rsidRDefault="005D67F0" w:rsidP="005D67F0">
      <w:pPr>
        <w:pStyle w:val="ConsPlusNormal"/>
        <w:ind w:firstLine="709"/>
        <w:jc w:val="both"/>
        <w:rPr>
          <w:rFonts w:ascii="Times New Roman" w:hAnsi="Times New Roman" w:cs="Times New Roman"/>
          <w:sz w:val="26"/>
          <w:szCs w:val="26"/>
        </w:rPr>
      </w:pPr>
    </w:p>
    <w:p w:rsidR="005D67F0" w:rsidRPr="00D135FE" w:rsidRDefault="005D67F0" w:rsidP="005D67F0">
      <w:pPr>
        <w:pStyle w:val="ConsPlusNormal"/>
        <w:ind w:firstLine="709"/>
        <w:jc w:val="center"/>
        <w:outlineLvl w:val="2"/>
        <w:rPr>
          <w:rFonts w:ascii="Times New Roman" w:hAnsi="Times New Roman" w:cs="Times New Roman"/>
          <w:b/>
          <w:sz w:val="26"/>
          <w:szCs w:val="26"/>
        </w:rPr>
      </w:pPr>
      <w:r w:rsidRPr="00D135FE">
        <w:rPr>
          <w:rFonts w:ascii="Times New Roman" w:hAnsi="Times New Roman" w:cs="Times New Roman"/>
          <w:b/>
          <w:sz w:val="26"/>
          <w:szCs w:val="26"/>
        </w:rPr>
        <w:t>VI.</w:t>
      </w:r>
      <w:r>
        <w:rPr>
          <w:rFonts w:ascii="Times New Roman" w:hAnsi="Times New Roman" w:cs="Times New Roman"/>
          <w:b/>
          <w:sz w:val="26"/>
          <w:szCs w:val="26"/>
        </w:rPr>
        <w:t> </w:t>
      </w:r>
      <w:r w:rsidRPr="00D135FE">
        <w:rPr>
          <w:rFonts w:ascii="Times New Roman" w:hAnsi="Times New Roman" w:cs="Times New Roman"/>
          <w:b/>
          <w:sz w:val="26"/>
          <w:szCs w:val="26"/>
        </w:rPr>
        <w:t>Сроки и процедуры подготовки, рассмотрения проектов</w:t>
      </w:r>
    </w:p>
    <w:p w:rsidR="005D67F0" w:rsidRPr="00D135FE" w:rsidRDefault="005D67F0" w:rsidP="005D67F0">
      <w:pPr>
        <w:pStyle w:val="ConsPlusNormal"/>
        <w:ind w:firstLine="709"/>
        <w:jc w:val="center"/>
        <w:rPr>
          <w:rFonts w:ascii="Times New Roman" w:hAnsi="Times New Roman" w:cs="Times New Roman"/>
          <w:b/>
          <w:sz w:val="26"/>
          <w:szCs w:val="26"/>
        </w:rPr>
      </w:pPr>
      <w:r w:rsidRPr="00D135FE">
        <w:rPr>
          <w:rFonts w:ascii="Times New Roman" w:hAnsi="Times New Roman" w:cs="Times New Roman"/>
          <w:b/>
          <w:sz w:val="26"/>
          <w:szCs w:val="26"/>
        </w:rPr>
        <w:t>управленческих и иных решений, порядок согласования</w:t>
      </w:r>
    </w:p>
    <w:p w:rsidR="005D67F0" w:rsidRPr="00D135FE" w:rsidRDefault="005D67F0" w:rsidP="005D67F0">
      <w:pPr>
        <w:pStyle w:val="ConsPlusNormal"/>
        <w:ind w:firstLine="709"/>
        <w:jc w:val="center"/>
        <w:rPr>
          <w:rFonts w:ascii="Times New Roman" w:hAnsi="Times New Roman" w:cs="Times New Roman"/>
          <w:sz w:val="26"/>
          <w:szCs w:val="26"/>
        </w:rPr>
      </w:pPr>
      <w:r w:rsidRPr="00D135FE">
        <w:rPr>
          <w:rFonts w:ascii="Times New Roman" w:hAnsi="Times New Roman" w:cs="Times New Roman"/>
          <w:b/>
          <w:sz w:val="26"/>
          <w:szCs w:val="26"/>
        </w:rPr>
        <w:t>и принятия данных решений</w:t>
      </w:r>
    </w:p>
    <w:p w:rsidR="005D67F0" w:rsidRPr="00D135FE" w:rsidRDefault="005D67F0" w:rsidP="005D67F0">
      <w:pPr>
        <w:pStyle w:val="ConsPlusNormal"/>
        <w:ind w:firstLine="709"/>
        <w:jc w:val="both"/>
        <w:rPr>
          <w:rFonts w:ascii="Times New Roman" w:hAnsi="Times New Roman" w:cs="Times New Roman"/>
          <w:sz w:val="26"/>
          <w:szCs w:val="26"/>
        </w:rPr>
      </w:pPr>
    </w:p>
    <w:p w:rsidR="005D67F0" w:rsidRPr="00D135FE"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11.</w:t>
      </w:r>
      <w:r>
        <w:rPr>
          <w:rFonts w:ascii="Times New Roman" w:hAnsi="Times New Roman" w:cs="Times New Roman"/>
          <w:sz w:val="26"/>
          <w:szCs w:val="26"/>
        </w:rPr>
        <w:t> </w:t>
      </w:r>
      <w:r w:rsidRPr="00D135FE">
        <w:rPr>
          <w:rFonts w:ascii="Times New Roman" w:hAnsi="Times New Roman" w:cs="Times New Roman"/>
          <w:sz w:val="26"/>
          <w:szCs w:val="26"/>
        </w:rPr>
        <w:t xml:space="preserve">В соответствии со своими должностными обязанностями </w:t>
      </w:r>
      <w:r>
        <w:rPr>
          <w:rFonts w:ascii="Times New Roman" w:hAnsi="Times New Roman" w:cs="Times New Roman"/>
          <w:sz w:val="26"/>
          <w:szCs w:val="26"/>
        </w:rPr>
        <w:t>государственный налоговый инспектор</w:t>
      </w:r>
      <w:r w:rsidRPr="00D135FE">
        <w:rPr>
          <w:rFonts w:ascii="Times New Roman" w:hAnsi="Times New Roman" w:cs="Times New Roman"/>
          <w:sz w:val="26"/>
          <w:szCs w:val="26"/>
        </w:rPr>
        <w:t xml:space="preserve"> принимает решения в сроки, установленные законодательными и иными нормативными правовыми актами Российской Федерации.</w:t>
      </w:r>
    </w:p>
    <w:p w:rsidR="005D67F0" w:rsidRPr="00D135FE" w:rsidRDefault="005D67F0" w:rsidP="005D67F0">
      <w:pPr>
        <w:pStyle w:val="ConsPlusNormal"/>
        <w:ind w:firstLine="709"/>
        <w:jc w:val="both"/>
        <w:rPr>
          <w:rFonts w:ascii="Times New Roman" w:hAnsi="Times New Roman" w:cs="Times New Roman"/>
          <w:sz w:val="26"/>
          <w:szCs w:val="26"/>
        </w:rPr>
      </w:pPr>
    </w:p>
    <w:p w:rsidR="005D67F0" w:rsidRPr="00D135FE" w:rsidRDefault="005D67F0" w:rsidP="005D67F0">
      <w:pPr>
        <w:pStyle w:val="ConsPlusNormal"/>
        <w:ind w:firstLine="709"/>
        <w:jc w:val="center"/>
        <w:outlineLvl w:val="2"/>
        <w:rPr>
          <w:rFonts w:ascii="Times New Roman" w:hAnsi="Times New Roman" w:cs="Times New Roman"/>
          <w:b/>
          <w:sz w:val="26"/>
          <w:szCs w:val="26"/>
        </w:rPr>
      </w:pPr>
      <w:r w:rsidRPr="00D135FE">
        <w:rPr>
          <w:rFonts w:ascii="Times New Roman" w:hAnsi="Times New Roman" w:cs="Times New Roman"/>
          <w:b/>
          <w:sz w:val="26"/>
          <w:szCs w:val="26"/>
        </w:rPr>
        <w:t>VII.</w:t>
      </w:r>
      <w:r>
        <w:rPr>
          <w:rFonts w:ascii="Times New Roman" w:hAnsi="Times New Roman" w:cs="Times New Roman"/>
          <w:b/>
          <w:sz w:val="26"/>
          <w:szCs w:val="26"/>
        </w:rPr>
        <w:t> </w:t>
      </w:r>
      <w:r w:rsidRPr="00D135FE">
        <w:rPr>
          <w:rFonts w:ascii="Times New Roman" w:hAnsi="Times New Roman" w:cs="Times New Roman"/>
          <w:b/>
          <w:sz w:val="26"/>
          <w:szCs w:val="26"/>
        </w:rPr>
        <w:t>Порядок служебного взаимодействия</w:t>
      </w:r>
    </w:p>
    <w:p w:rsidR="005D67F0" w:rsidRPr="00D135FE" w:rsidRDefault="005D67F0" w:rsidP="005D67F0">
      <w:pPr>
        <w:pStyle w:val="ConsPlusNormal"/>
        <w:ind w:firstLine="709"/>
        <w:jc w:val="both"/>
        <w:rPr>
          <w:rFonts w:ascii="Times New Roman" w:hAnsi="Times New Roman" w:cs="Times New Roman"/>
          <w:sz w:val="26"/>
          <w:szCs w:val="26"/>
        </w:rPr>
      </w:pPr>
    </w:p>
    <w:p w:rsidR="005D67F0" w:rsidRPr="00D135FE"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12.</w:t>
      </w:r>
      <w:r>
        <w:rPr>
          <w:rFonts w:ascii="Times New Roman" w:hAnsi="Times New Roman" w:cs="Times New Roman"/>
          <w:sz w:val="26"/>
          <w:szCs w:val="26"/>
        </w:rPr>
        <w:t> </w:t>
      </w:r>
      <w:r w:rsidRPr="00D135FE">
        <w:rPr>
          <w:rFonts w:ascii="Times New Roman" w:hAnsi="Times New Roman" w:cs="Times New Roman"/>
          <w:sz w:val="26"/>
          <w:szCs w:val="26"/>
        </w:rPr>
        <w:t xml:space="preserve">Взаимодействие </w:t>
      </w:r>
      <w:r>
        <w:rPr>
          <w:rFonts w:ascii="Times New Roman" w:hAnsi="Times New Roman" w:cs="Times New Roman"/>
          <w:sz w:val="26"/>
          <w:szCs w:val="26"/>
        </w:rPr>
        <w:t xml:space="preserve"> государственного налогового инспектора</w:t>
      </w:r>
      <w:r w:rsidRPr="00D135FE">
        <w:rPr>
          <w:rFonts w:ascii="Times New Roman" w:hAnsi="Times New Roman" w:cs="Times New Roman"/>
          <w:sz w:val="26"/>
          <w:szCs w:val="26"/>
        </w:rPr>
        <w:t xml:space="preserve"> с федеральными государственными гр</w:t>
      </w:r>
      <w:r>
        <w:rPr>
          <w:rFonts w:ascii="Times New Roman" w:hAnsi="Times New Roman" w:cs="Times New Roman"/>
          <w:sz w:val="26"/>
          <w:szCs w:val="26"/>
        </w:rPr>
        <w:t xml:space="preserve">ажданскими служащими Управления </w:t>
      </w:r>
      <w:r w:rsidRPr="00D135FE">
        <w:rPr>
          <w:rFonts w:ascii="Times New Roman" w:hAnsi="Times New Roman" w:cs="Times New Roman"/>
          <w:sz w:val="26"/>
          <w:szCs w:val="26"/>
        </w:rPr>
        <w:t xml:space="preserve">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9" w:history="1">
        <w:r w:rsidRPr="009001EC">
          <w:rPr>
            <w:rFonts w:ascii="Times New Roman" w:hAnsi="Times New Roman" w:cs="Times New Roman"/>
            <w:sz w:val="26"/>
            <w:szCs w:val="26"/>
          </w:rPr>
          <w:t>принципов</w:t>
        </w:r>
      </w:hyperlink>
      <w:r w:rsidRPr="00D135FE">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w:t>
      </w:r>
      <w:r>
        <w:rPr>
          <w:rFonts w:ascii="Times New Roman" w:hAnsi="Times New Roman" w:cs="Times New Roman"/>
          <w:sz w:val="26"/>
          <w:szCs w:val="26"/>
        </w:rPr>
        <w:t>едерации от 12,08,2022 № </w:t>
      </w:r>
      <w:r w:rsidRPr="00D135FE">
        <w:rPr>
          <w:rFonts w:ascii="Times New Roman" w:hAnsi="Times New Roman" w:cs="Times New Roman"/>
          <w:sz w:val="26"/>
          <w:szCs w:val="26"/>
        </w:rPr>
        <w:t xml:space="preserve">885 </w:t>
      </w:r>
      <w:r>
        <w:rPr>
          <w:rFonts w:ascii="Times New Roman" w:hAnsi="Times New Roman" w:cs="Times New Roman"/>
          <w:sz w:val="26"/>
          <w:szCs w:val="26"/>
        </w:rPr>
        <w:t>«</w:t>
      </w:r>
      <w:r w:rsidRPr="00D135FE">
        <w:rPr>
          <w:rFonts w:ascii="Times New Roman" w:hAnsi="Times New Roman" w:cs="Times New Roman"/>
          <w:sz w:val="26"/>
          <w:szCs w:val="26"/>
        </w:rPr>
        <w:t>Об утверждении общих принципов служебного поведения государственных служащих</w:t>
      </w:r>
      <w:r>
        <w:rPr>
          <w:rFonts w:ascii="Times New Roman" w:hAnsi="Times New Roman" w:cs="Times New Roman"/>
          <w:sz w:val="26"/>
          <w:szCs w:val="26"/>
        </w:rPr>
        <w:t>»</w:t>
      </w:r>
      <w:r w:rsidRPr="00D135FE">
        <w:rPr>
          <w:rFonts w:ascii="Times New Roman" w:hAnsi="Times New Roman" w:cs="Times New Roman"/>
          <w:sz w:val="26"/>
          <w:szCs w:val="26"/>
        </w:rPr>
        <w:t xml:space="preserve"> (Собрание законодательст</w:t>
      </w:r>
      <w:r>
        <w:rPr>
          <w:rFonts w:ascii="Times New Roman" w:hAnsi="Times New Roman" w:cs="Times New Roman"/>
          <w:sz w:val="26"/>
          <w:szCs w:val="26"/>
        </w:rPr>
        <w:t>ва Российской Федерации, 2002, №</w:t>
      </w:r>
      <w:r w:rsidRPr="00D135FE">
        <w:rPr>
          <w:rFonts w:ascii="Times New Roman" w:hAnsi="Times New Roman" w:cs="Times New Roman"/>
          <w:sz w:val="26"/>
          <w:szCs w:val="26"/>
        </w:rPr>
        <w:t xml:space="preserve"> 33, ст. 3196; 2007</w:t>
      </w:r>
      <w:r>
        <w:rPr>
          <w:rFonts w:ascii="Times New Roman" w:hAnsi="Times New Roman" w:cs="Times New Roman"/>
          <w:sz w:val="26"/>
          <w:szCs w:val="26"/>
        </w:rPr>
        <w:t>, № 13, ст. 1531; 2009, №</w:t>
      </w:r>
      <w:r w:rsidRPr="00D135FE">
        <w:rPr>
          <w:rFonts w:ascii="Times New Roman" w:hAnsi="Times New Roman" w:cs="Times New Roman"/>
          <w:sz w:val="26"/>
          <w:szCs w:val="26"/>
        </w:rPr>
        <w:t xml:space="preserve"> 29, ст. 3658), и требований к служебному поведению, установленных </w:t>
      </w:r>
      <w:hyperlink r:id="rId20" w:history="1">
        <w:r w:rsidRPr="000264E5">
          <w:rPr>
            <w:rFonts w:ascii="Times New Roman" w:hAnsi="Times New Roman" w:cs="Times New Roman"/>
            <w:sz w:val="26"/>
            <w:szCs w:val="26"/>
          </w:rPr>
          <w:t>статьей 18</w:t>
        </w:r>
      </w:hyperlink>
      <w:r w:rsidRPr="000264E5">
        <w:rPr>
          <w:rFonts w:ascii="Times New Roman" w:hAnsi="Times New Roman" w:cs="Times New Roman"/>
          <w:sz w:val="26"/>
          <w:szCs w:val="26"/>
        </w:rPr>
        <w:t xml:space="preserve"> Федерального закона от </w:t>
      </w:r>
      <w:r>
        <w:rPr>
          <w:rFonts w:ascii="Times New Roman" w:hAnsi="Times New Roman" w:cs="Times New Roman"/>
          <w:sz w:val="26"/>
          <w:szCs w:val="26"/>
        </w:rPr>
        <w:t>27.07.2004</w:t>
      </w:r>
      <w:r w:rsidRPr="000264E5">
        <w:rPr>
          <w:rFonts w:ascii="Times New Roman" w:hAnsi="Times New Roman" w:cs="Times New Roman"/>
          <w:sz w:val="26"/>
          <w:szCs w:val="26"/>
        </w:rPr>
        <w:t xml:space="preserve"> №</w:t>
      </w:r>
      <w:r>
        <w:rPr>
          <w:rFonts w:ascii="Times New Roman" w:hAnsi="Times New Roman" w:cs="Times New Roman"/>
          <w:sz w:val="26"/>
          <w:szCs w:val="26"/>
        </w:rPr>
        <w:t> </w:t>
      </w:r>
      <w:r w:rsidRPr="000264E5">
        <w:rPr>
          <w:rFonts w:ascii="Times New Roman" w:hAnsi="Times New Roman" w:cs="Times New Roman"/>
          <w:sz w:val="26"/>
          <w:szCs w:val="26"/>
        </w:rPr>
        <w:t xml:space="preserve">79-ФЗ </w:t>
      </w:r>
      <w:r>
        <w:rPr>
          <w:rFonts w:ascii="Times New Roman" w:hAnsi="Times New Roman" w:cs="Times New Roman"/>
          <w:sz w:val="26"/>
          <w:szCs w:val="26"/>
        </w:rPr>
        <w:t>«</w:t>
      </w:r>
      <w:r w:rsidRPr="000264E5">
        <w:rPr>
          <w:rFonts w:ascii="Times New Roman" w:hAnsi="Times New Roman" w:cs="Times New Roman"/>
          <w:sz w:val="26"/>
          <w:szCs w:val="26"/>
        </w:rPr>
        <w:t>О государственной гражданс</w:t>
      </w:r>
      <w:r w:rsidRPr="00D135FE">
        <w:rPr>
          <w:rFonts w:ascii="Times New Roman" w:hAnsi="Times New Roman" w:cs="Times New Roman"/>
          <w:sz w:val="26"/>
          <w:szCs w:val="26"/>
        </w:rPr>
        <w:t>кой службе Российской Федерации</w:t>
      </w:r>
      <w:r>
        <w:rPr>
          <w:rFonts w:ascii="Times New Roman" w:hAnsi="Times New Roman" w:cs="Times New Roman"/>
          <w:sz w:val="26"/>
          <w:szCs w:val="26"/>
        </w:rPr>
        <w:t>»</w:t>
      </w:r>
      <w:r w:rsidRPr="00D135FE">
        <w:rPr>
          <w:rFonts w:ascii="Times New Roman" w:hAnsi="Times New Roman" w:cs="Times New Roman"/>
          <w:sz w:val="26"/>
          <w:szCs w:val="26"/>
        </w:rPr>
        <w:t>, а также в соответствии с иными нормативными правовыми актами Российской Федерации и приказами (распоряжениями) ФНС России.</w:t>
      </w:r>
    </w:p>
    <w:p w:rsidR="005D67F0" w:rsidRPr="00D135FE" w:rsidRDefault="005D67F0" w:rsidP="005D67F0">
      <w:pPr>
        <w:pStyle w:val="ConsPlusNormal"/>
        <w:ind w:firstLine="709"/>
        <w:jc w:val="both"/>
        <w:rPr>
          <w:rFonts w:ascii="Times New Roman" w:hAnsi="Times New Roman" w:cs="Times New Roman"/>
          <w:sz w:val="26"/>
          <w:szCs w:val="26"/>
        </w:rPr>
      </w:pPr>
    </w:p>
    <w:p w:rsidR="005D67F0" w:rsidRPr="00D135FE" w:rsidRDefault="005D67F0" w:rsidP="005D67F0">
      <w:pPr>
        <w:pStyle w:val="ConsPlusNormal"/>
        <w:ind w:firstLine="709"/>
        <w:jc w:val="center"/>
        <w:outlineLvl w:val="2"/>
        <w:rPr>
          <w:rFonts w:ascii="Times New Roman" w:hAnsi="Times New Roman" w:cs="Times New Roman"/>
          <w:b/>
          <w:sz w:val="26"/>
          <w:szCs w:val="26"/>
        </w:rPr>
      </w:pPr>
      <w:r w:rsidRPr="00D135FE">
        <w:rPr>
          <w:rFonts w:ascii="Times New Roman" w:hAnsi="Times New Roman" w:cs="Times New Roman"/>
          <w:b/>
          <w:sz w:val="26"/>
          <w:szCs w:val="26"/>
        </w:rPr>
        <w:t>VIII.</w:t>
      </w:r>
      <w:r>
        <w:rPr>
          <w:rFonts w:ascii="Times New Roman" w:hAnsi="Times New Roman" w:cs="Times New Roman"/>
          <w:b/>
          <w:sz w:val="26"/>
          <w:szCs w:val="26"/>
        </w:rPr>
        <w:t> </w:t>
      </w:r>
      <w:r w:rsidRPr="00D135FE">
        <w:rPr>
          <w:rFonts w:ascii="Times New Roman" w:hAnsi="Times New Roman" w:cs="Times New Roman"/>
          <w:b/>
          <w:sz w:val="26"/>
          <w:szCs w:val="26"/>
        </w:rPr>
        <w:t>Перечень государственных услуг, оказываемых</w:t>
      </w:r>
    </w:p>
    <w:p w:rsidR="005D67F0" w:rsidRPr="00D135FE" w:rsidRDefault="005D67F0" w:rsidP="005D67F0">
      <w:pPr>
        <w:pStyle w:val="ConsPlusNormal"/>
        <w:ind w:firstLine="709"/>
        <w:jc w:val="center"/>
        <w:rPr>
          <w:rFonts w:ascii="Times New Roman" w:hAnsi="Times New Roman" w:cs="Times New Roman"/>
          <w:b/>
          <w:sz w:val="26"/>
          <w:szCs w:val="26"/>
        </w:rPr>
      </w:pPr>
      <w:r w:rsidRPr="00D135FE">
        <w:rPr>
          <w:rFonts w:ascii="Times New Roman" w:hAnsi="Times New Roman" w:cs="Times New Roman"/>
          <w:b/>
          <w:sz w:val="26"/>
          <w:szCs w:val="26"/>
        </w:rPr>
        <w:t>гражданам и организациям в соответствии с административным</w:t>
      </w:r>
    </w:p>
    <w:p w:rsidR="005D67F0" w:rsidRPr="00D135FE" w:rsidRDefault="005D67F0" w:rsidP="005D67F0">
      <w:pPr>
        <w:pStyle w:val="ConsPlusNormal"/>
        <w:ind w:firstLine="709"/>
        <w:jc w:val="center"/>
        <w:rPr>
          <w:rFonts w:ascii="Times New Roman" w:hAnsi="Times New Roman" w:cs="Times New Roman"/>
          <w:b/>
          <w:sz w:val="26"/>
          <w:szCs w:val="26"/>
        </w:rPr>
      </w:pPr>
      <w:r w:rsidRPr="00D135FE">
        <w:rPr>
          <w:rFonts w:ascii="Times New Roman" w:hAnsi="Times New Roman" w:cs="Times New Roman"/>
          <w:b/>
          <w:sz w:val="26"/>
          <w:szCs w:val="26"/>
        </w:rPr>
        <w:t>регламентом Федеральной налоговой службы</w:t>
      </w:r>
    </w:p>
    <w:p w:rsidR="005D67F0" w:rsidRPr="00D135FE" w:rsidRDefault="005D67F0" w:rsidP="005D67F0">
      <w:pPr>
        <w:pStyle w:val="ConsPlusNormal"/>
        <w:ind w:firstLine="709"/>
        <w:jc w:val="both"/>
        <w:rPr>
          <w:rFonts w:ascii="Times New Roman" w:hAnsi="Times New Roman" w:cs="Times New Roman"/>
          <w:sz w:val="26"/>
          <w:szCs w:val="26"/>
        </w:rPr>
      </w:pPr>
    </w:p>
    <w:p w:rsidR="005D67F0" w:rsidRPr="009001EC" w:rsidRDefault="005D67F0" w:rsidP="005D67F0">
      <w:pPr>
        <w:ind w:firstLine="709"/>
        <w:jc w:val="both"/>
        <w:rPr>
          <w:sz w:val="26"/>
          <w:szCs w:val="26"/>
        </w:rPr>
      </w:pPr>
      <w:r w:rsidRPr="00D135FE">
        <w:rPr>
          <w:sz w:val="26"/>
          <w:szCs w:val="26"/>
        </w:rPr>
        <w:t>13</w:t>
      </w:r>
      <w:r w:rsidRPr="00690ACE">
        <w:rPr>
          <w:b/>
          <w:sz w:val="26"/>
          <w:szCs w:val="26"/>
        </w:rPr>
        <w:t>.</w:t>
      </w:r>
      <w:r w:rsidRPr="00690ACE">
        <w:rPr>
          <w:b/>
          <w:sz w:val="26"/>
          <w:szCs w:val="26"/>
          <w:lang w:val="en-US"/>
        </w:rPr>
        <w:t> </w:t>
      </w:r>
      <w:r w:rsidRPr="00690ACE">
        <w:rPr>
          <w:b/>
          <w:sz w:val="26"/>
          <w:szCs w:val="26"/>
        </w:rPr>
        <w:t>Г</w:t>
      </w:r>
      <w:r>
        <w:rPr>
          <w:b/>
          <w:sz w:val="26"/>
          <w:szCs w:val="26"/>
        </w:rPr>
        <w:t>осударственный налоговый инспектор</w:t>
      </w:r>
      <w:r w:rsidRPr="004F2BAB">
        <w:rPr>
          <w:b/>
          <w:sz w:val="26"/>
          <w:szCs w:val="26"/>
        </w:rPr>
        <w:t xml:space="preserve"> </w:t>
      </w:r>
      <w:r w:rsidRPr="00B352A4">
        <w:rPr>
          <w:sz w:val="26"/>
          <w:szCs w:val="26"/>
        </w:rPr>
        <w:t>в пределах функциональной компетенции</w:t>
      </w:r>
      <w:r>
        <w:rPr>
          <w:sz w:val="26"/>
          <w:szCs w:val="26"/>
        </w:rPr>
        <w:t>,</w:t>
      </w:r>
      <w:r w:rsidRPr="004F2BAB">
        <w:rPr>
          <w:sz w:val="26"/>
          <w:szCs w:val="26"/>
        </w:rPr>
        <w:t xml:space="preserve"> </w:t>
      </w:r>
      <w:r>
        <w:rPr>
          <w:sz w:val="26"/>
          <w:szCs w:val="26"/>
        </w:rPr>
        <w:t>и</w:t>
      </w:r>
      <w:r w:rsidRPr="009036D9">
        <w:rPr>
          <w:sz w:val="26"/>
          <w:szCs w:val="26"/>
        </w:rPr>
        <w:t>сходя из установленных полномочий</w:t>
      </w:r>
      <w:r>
        <w:rPr>
          <w:sz w:val="26"/>
          <w:szCs w:val="26"/>
        </w:rPr>
        <w:t>,</w:t>
      </w:r>
      <w:r w:rsidRPr="009036D9">
        <w:rPr>
          <w:sz w:val="26"/>
          <w:szCs w:val="26"/>
        </w:rPr>
        <w:t xml:space="preserve">  </w:t>
      </w:r>
      <w:r w:rsidRPr="00F27B7C">
        <w:rPr>
          <w:sz w:val="26"/>
          <w:szCs w:val="26"/>
        </w:rPr>
        <w:t xml:space="preserve">может оказывать </w:t>
      </w:r>
      <w:r w:rsidRPr="009001EC">
        <w:rPr>
          <w:sz w:val="26"/>
          <w:szCs w:val="26"/>
        </w:rPr>
        <w:t>государственные услуги:</w:t>
      </w:r>
    </w:p>
    <w:p w:rsidR="005D67F0" w:rsidRPr="000264E5" w:rsidRDefault="005D67F0" w:rsidP="005D67F0">
      <w:pPr>
        <w:pStyle w:val="ConsPlusNormal"/>
        <w:ind w:firstLine="709"/>
        <w:jc w:val="both"/>
        <w:rPr>
          <w:rFonts w:ascii="Times New Roman" w:hAnsi="Times New Roman" w:cs="Times New Roman"/>
          <w:sz w:val="26"/>
          <w:szCs w:val="26"/>
        </w:rPr>
      </w:pPr>
      <w:r w:rsidRPr="000264E5">
        <w:rPr>
          <w:rFonts w:ascii="Times New Roman" w:hAnsi="Times New Roman" w:cs="Times New Roman"/>
          <w:sz w:val="26"/>
          <w:szCs w:val="26"/>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5D67F0" w:rsidRDefault="005D67F0" w:rsidP="005D67F0">
      <w:pPr>
        <w:pStyle w:val="ConsPlusNormal"/>
        <w:ind w:firstLine="709"/>
        <w:jc w:val="both"/>
        <w:rPr>
          <w:rFonts w:ascii="Times New Roman" w:hAnsi="Times New Roman" w:cs="Times New Roman"/>
          <w:sz w:val="26"/>
          <w:szCs w:val="26"/>
        </w:rPr>
      </w:pPr>
      <w:r w:rsidRPr="000264E5">
        <w:rPr>
          <w:rFonts w:ascii="Times New Roman" w:hAnsi="Times New Roman" w:cs="Times New Roman"/>
          <w:sz w:val="26"/>
          <w:szCs w:val="26"/>
        </w:rPr>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5D67F0" w:rsidRPr="000264E5" w:rsidRDefault="005D67F0" w:rsidP="005D67F0">
      <w:pPr>
        <w:pStyle w:val="ConsPlusNormal"/>
        <w:ind w:firstLine="709"/>
        <w:jc w:val="both"/>
        <w:rPr>
          <w:rFonts w:ascii="Times New Roman" w:hAnsi="Times New Roman" w:cs="Times New Roman"/>
          <w:sz w:val="26"/>
          <w:szCs w:val="26"/>
        </w:rPr>
      </w:pPr>
      <w:r w:rsidRPr="000264E5">
        <w:rPr>
          <w:rFonts w:ascii="Times New Roman" w:hAnsi="Times New Roman" w:cs="Times New Roman"/>
          <w:sz w:val="26"/>
          <w:szCs w:val="26"/>
        </w:rPr>
        <w:t>- иные услуги, в соответствии с законодательством Российской Федерации.</w:t>
      </w:r>
    </w:p>
    <w:p w:rsidR="005D67F0" w:rsidRPr="00DF7B62" w:rsidRDefault="005D67F0" w:rsidP="005D67F0">
      <w:pPr>
        <w:pStyle w:val="ConsPlusNormal"/>
        <w:ind w:firstLine="709"/>
        <w:jc w:val="both"/>
        <w:rPr>
          <w:rFonts w:ascii="Times New Roman" w:hAnsi="Times New Roman" w:cs="Times New Roman"/>
          <w:szCs w:val="22"/>
        </w:rPr>
      </w:pPr>
    </w:p>
    <w:p w:rsidR="005D67F0" w:rsidRPr="00D24F3F" w:rsidRDefault="005D67F0" w:rsidP="005D67F0">
      <w:pPr>
        <w:pStyle w:val="ConsPlusNormal"/>
        <w:ind w:firstLine="709"/>
        <w:jc w:val="center"/>
        <w:outlineLvl w:val="2"/>
        <w:rPr>
          <w:rFonts w:ascii="Times New Roman" w:hAnsi="Times New Roman" w:cs="Times New Roman"/>
          <w:b/>
          <w:sz w:val="26"/>
          <w:szCs w:val="26"/>
        </w:rPr>
      </w:pPr>
      <w:r w:rsidRPr="00D24F3F">
        <w:rPr>
          <w:rFonts w:ascii="Times New Roman" w:hAnsi="Times New Roman" w:cs="Times New Roman"/>
          <w:b/>
          <w:sz w:val="26"/>
          <w:szCs w:val="26"/>
        </w:rPr>
        <w:t>IX.</w:t>
      </w:r>
      <w:r>
        <w:rPr>
          <w:rFonts w:ascii="Times New Roman" w:hAnsi="Times New Roman" w:cs="Times New Roman"/>
          <w:b/>
          <w:sz w:val="26"/>
          <w:szCs w:val="26"/>
        </w:rPr>
        <w:t> </w:t>
      </w:r>
      <w:r w:rsidRPr="00D24F3F">
        <w:rPr>
          <w:rFonts w:ascii="Times New Roman" w:hAnsi="Times New Roman" w:cs="Times New Roman"/>
          <w:b/>
          <w:sz w:val="26"/>
          <w:szCs w:val="26"/>
        </w:rPr>
        <w:t>Показатели эффективности и результативности</w:t>
      </w:r>
    </w:p>
    <w:p w:rsidR="005D67F0" w:rsidRPr="00D24F3F" w:rsidRDefault="005D67F0" w:rsidP="005D67F0">
      <w:pPr>
        <w:pStyle w:val="ConsPlusNormal"/>
        <w:ind w:firstLine="709"/>
        <w:jc w:val="center"/>
        <w:rPr>
          <w:rFonts w:ascii="Times New Roman" w:hAnsi="Times New Roman" w:cs="Times New Roman"/>
          <w:b/>
          <w:sz w:val="26"/>
          <w:szCs w:val="26"/>
        </w:rPr>
      </w:pPr>
      <w:r w:rsidRPr="00D24F3F">
        <w:rPr>
          <w:rFonts w:ascii="Times New Roman" w:hAnsi="Times New Roman" w:cs="Times New Roman"/>
          <w:b/>
          <w:sz w:val="26"/>
          <w:szCs w:val="26"/>
        </w:rPr>
        <w:t>профессиональной служебной деятельности</w:t>
      </w:r>
    </w:p>
    <w:p w:rsidR="005D67F0" w:rsidRPr="00D135FE" w:rsidRDefault="005D67F0" w:rsidP="005D67F0">
      <w:pPr>
        <w:pStyle w:val="ConsPlusNormal"/>
        <w:ind w:firstLine="709"/>
        <w:jc w:val="both"/>
        <w:rPr>
          <w:rFonts w:ascii="Times New Roman" w:hAnsi="Times New Roman" w:cs="Times New Roman"/>
          <w:sz w:val="26"/>
          <w:szCs w:val="26"/>
        </w:rPr>
      </w:pPr>
    </w:p>
    <w:p w:rsidR="005D67F0" w:rsidRPr="0055422B"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14.</w:t>
      </w:r>
      <w:r>
        <w:rPr>
          <w:rFonts w:ascii="Times New Roman" w:hAnsi="Times New Roman" w:cs="Times New Roman"/>
          <w:sz w:val="26"/>
          <w:szCs w:val="26"/>
        </w:rPr>
        <w:t> </w:t>
      </w:r>
      <w:r w:rsidRPr="00D135FE">
        <w:rPr>
          <w:rFonts w:ascii="Times New Roman" w:hAnsi="Times New Roman" w:cs="Times New Roman"/>
          <w:sz w:val="26"/>
          <w:szCs w:val="26"/>
        </w:rPr>
        <w:t xml:space="preserve">Эффективность профессиональной служебной деятельности </w:t>
      </w:r>
      <w:r>
        <w:rPr>
          <w:rFonts w:ascii="Times New Roman" w:hAnsi="Times New Roman" w:cs="Times New Roman"/>
          <w:b/>
          <w:sz w:val="26"/>
          <w:szCs w:val="26"/>
        </w:rPr>
        <w:t>государственного налогового инспектора</w:t>
      </w:r>
      <w:r w:rsidRPr="00DE1285">
        <w:rPr>
          <w:rFonts w:ascii="Times New Roman" w:hAnsi="Times New Roman" w:cs="Times New Roman"/>
          <w:b/>
          <w:sz w:val="26"/>
          <w:szCs w:val="26"/>
        </w:rPr>
        <w:t xml:space="preserve"> </w:t>
      </w:r>
      <w:r w:rsidRPr="0055422B">
        <w:rPr>
          <w:rFonts w:ascii="Times New Roman" w:hAnsi="Times New Roman" w:cs="Times New Roman"/>
          <w:sz w:val="26"/>
          <w:szCs w:val="26"/>
        </w:rPr>
        <w:t xml:space="preserve">оценивается по следующим </w:t>
      </w:r>
      <w:r w:rsidRPr="0055422B">
        <w:rPr>
          <w:rFonts w:ascii="Times New Roman" w:hAnsi="Times New Roman" w:cs="Times New Roman"/>
          <w:sz w:val="26"/>
          <w:szCs w:val="26"/>
        </w:rPr>
        <w:lastRenderedPageBreak/>
        <w:t>показателям:</w:t>
      </w:r>
    </w:p>
    <w:p w:rsidR="005D67F0" w:rsidRPr="009001EC" w:rsidRDefault="005D67F0" w:rsidP="005D67F0">
      <w:pPr>
        <w:pStyle w:val="ConsPlusNormal"/>
        <w:ind w:firstLine="709"/>
        <w:jc w:val="both"/>
        <w:rPr>
          <w:rFonts w:ascii="Times New Roman" w:hAnsi="Times New Roman" w:cs="Times New Roman"/>
          <w:b/>
          <w:color w:val="FF0000"/>
          <w:sz w:val="26"/>
          <w:szCs w:val="26"/>
        </w:rPr>
      </w:pPr>
      <w:r w:rsidRPr="009001EC">
        <w:rPr>
          <w:rFonts w:ascii="Times New Roman" w:hAnsi="Times New Roman" w:cs="Times New Roman"/>
          <w:sz w:val="26"/>
          <w:szCs w:val="26"/>
        </w:rPr>
        <w:t>выполнению возложенных на отдел задач и функций, повышени</w:t>
      </w:r>
      <w:r>
        <w:rPr>
          <w:rFonts w:ascii="Times New Roman" w:hAnsi="Times New Roman" w:cs="Times New Roman"/>
          <w:sz w:val="26"/>
          <w:szCs w:val="26"/>
        </w:rPr>
        <w:t>е эффективности его деятельности</w:t>
      </w:r>
      <w:r w:rsidRPr="009001EC">
        <w:rPr>
          <w:rFonts w:ascii="Times New Roman" w:hAnsi="Times New Roman" w:cs="Times New Roman"/>
          <w:sz w:val="26"/>
          <w:szCs w:val="26"/>
        </w:rPr>
        <w:t>;</w:t>
      </w:r>
    </w:p>
    <w:p w:rsidR="005D67F0" w:rsidRPr="00D135FE"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D67F0" w:rsidRPr="00D135FE"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своевременности и оперативности выполнения поручений;</w:t>
      </w:r>
    </w:p>
    <w:p w:rsidR="005D67F0" w:rsidRPr="00D135FE"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D67F0" w:rsidRPr="00D135FE"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D67F0" w:rsidRPr="00D135FE"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D67F0" w:rsidRPr="00D135FE"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D67F0" w:rsidRPr="00D135FE" w:rsidRDefault="005D67F0" w:rsidP="005D67F0">
      <w:pPr>
        <w:pStyle w:val="ConsPlusNormal"/>
        <w:ind w:firstLine="709"/>
        <w:jc w:val="both"/>
        <w:rPr>
          <w:rFonts w:ascii="Times New Roman" w:hAnsi="Times New Roman" w:cs="Times New Roman"/>
          <w:sz w:val="26"/>
          <w:szCs w:val="26"/>
        </w:rPr>
      </w:pPr>
      <w:r w:rsidRPr="00D135FE">
        <w:rPr>
          <w:rFonts w:ascii="Times New Roman" w:hAnsi="Times New Roman" w:cs="Times New Roman"/>
          <w:sz w:val="26"/>
          <w:szCs w:val="26"/>
        </w:rPr>
        <w:t>осознанию ответственности за последствия своих действий.</w:t>
      </w:r>
    </w:p>
    <w:p w:rsidR="00AA4D89" w:rsidRDefault="00AA4D89" w:rsidP="001843F2">
      <w:pPr>
        <w:autoSpaceDE w:val="0"/>
        <w:autoSpaceDN w:val="0"/>
        <w:adjustRightInd w:val="0"/>
        <w:jc w:val="right"/>
        <w:outlineLvl w:val="0"/>
      </w:pPr>
    </w:p>
    <w:sectPr w:rsidR="00AA4D89" w:rsidSect="00FA3294">
      <w:headerReference w:type="default" r:id="rId21"/>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DF7" w:rsidRDefault="00C91DF7" w:rsidP="001843F2">
      <w:r>
        <w:separator/>
      </w:r>
    </w:p>
  </w:endnote>
  <w:endnote w:type="continuationSeparator" w:id="0">
    <w:p w:rsidR="00C91DF7" w:rsidRDefault="00C91DF7"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DF7" w:rsidRDefault="00C91DF7" w:rsidP="001843F2">
      <w:r>
        <w:separator/>
      </w:r>
    </w:p>
  </w:footnote>
  <w:footnote w:type="continuationSeparator" w:id="0">
    <w:p w:rsidR="00C91DF7" w:rsidRDefault="00C91DF7" w:rsidP="001843F2">
      <w:r>
        <w:continuationSeparator/>
      </w:r>
    </w:p>
  </w:footnote>
  <w:footnote w:id="1">
    <w:p w:rsidR="00C91DF7" w:rsidRDefault="00C91DF7" w:rsidP="001843F2">
      <w:pPr>
        <w:pStyle w:val="a9"/>
        <w:ind w:firstLine="567"/>
      </w:pPr>
    </w:p>
    <w:p w:rsidR="00C91DF7" w:rsidRDefault="00C91DF7" w:rsidP="001843F2">
      <w:pPr>
        <w:pStyle w:val="a9"/>
        <w:ind w:firstLine="567"/>
      </w:pPr>
    </w:p>
    <w:p w:rsidR="00C91DF7" w:rsidRDefault="00C91DF7" w:rsidP="001843F2">
      <w:pPr>
        <w:pStyle w:val="a9"/>
        <w:ind w:firstLine="567"/>
      </w:pPr>
    </w:p>
    <w:p w:rsidR="00C91DF7" w:rsidRDefault="00C91DF7"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F7" w:rsidRDefault="00C91DF7">
    <w:pPr>
      <w:pStyle w:val="af"/>
      <w:jc w:val="center"/>
    </w:pPr>
    <w:r>
      <w:fldChar w:fldCharType="begin"/>
    </w:r>
    <w:r>
      <w:instrText>PAGE   \* MERGEFORMAT</w:instrText>
    </w:r>
    <w:r>
      <w:fldChar w:fldCharType="separate"/>
    </w:r>
    <w:r w:rsidR="00585943">
      <w:rPr>
        <w:noProof/>
      </w:rPr>
      <w:t>7</w:t>
    </w:r>
    <w:r>
      <w:fldChar w:fldCharType="end"/>
    </w:r>
  </w:p>
  <w:p w:rsidR="00C91DF7" w:rsidRDefault="00C91DF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C6BC7"/>
    <w:rsid w:val="000D06A3"/>
    <w:rsid w:val="000D08D1"/>
    <w:rsid w:val="000F0D59"/>
    <w:rsid w:val="000F5174"/>
    <w:rsid w:val="001025FF"/>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2BBA"/>
    <w:rsid w:val="001F2033"/>
    <w:rsid w:val="001F38DC"/>
    <w:rsid w:val="001F78C2"/>
    <w:rsid w:val="002010B8"/>
    <w:rsid w:val="002049E7"/>
    <w:rsid w:val="00212BA4"/>
    <w:rsid w:val="0021416F"/>
    <w:rsid w:val="00214751"/>
    <w:rsid w:val="00220B2E"/>
    <w:rsid w:val="00222EC3"/>
    <w:rsid w:val="00223052"/>
    <w:rsid w:val="0023461C"/>
    <w:rsid w:val="0025256A"/>
    <w:rsid w:val="00252A83"/>
    <w:rsid w:val="00255663"/>
    <w:rsid w:val="00257190"/>
    <w:rsid w:val="00264E8C"/>
    <w:rsid w:val="002673EC"/>
    <w:rsid w:val="00274710"/>
    <w:rsid w:val="00277816"/>
    <w:rsid w:val="00285669"/>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0647"/>
    <w:rsid w:val="00462FFE"/>
    <w:rsid w:val="00465CDC"/>
    <w:rsid w:val="0048071B"/>
    <w:rsid w:val="00483FB9"/>
    <w:rsid w:val="004A4AF0"/>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5943"/>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261D"/>
    <w:rsid w:val="00632BC6"/>
    <w:rsid w:val="00632DBB"/>
    <w:rsid w:val="006426CD"/>
    <w:rsid w:val="006529AF"/>
    <w:rsid w:val="00657A08"/>
    <w:rsid w:val="00665BBE"/>
    <w:rsid w:val="00667DFC"/>
    <w:rsid w:val="006704B2"/>
    <w:rsid w:val="00675EEF"/>
    <w:rsid w:val="006843F7"/>
    <w:rsid w:val="00696F98"/>
    <w:rsid w:val="006B203B"/>
    <w:rsid w:val="006C102D"/>
    <w:rsid w:val="006C2911"/>
    <w:rsid w:val="006C2FFC"/>
    <w:rsid w:val="006C42A3"/>
    <w:rsid w:val="006C4752"/>
    <w:rsid w:val="006D60DA"/>
    <w:rsid w:val="006E25D8"/>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D5"/>
    <w:rsid w:val="007F34F9"/>
    <w:rsid w:val="00800325"/>
    <w:rsid w:val="0080493E"/>
    <w:rsid w:val="00814886"/>
    <w:rsid w:val="00815A6C"/>
    <w:rsid w:val="00815BAC"/>
    <w:rsid w:val="00832502"/>
    <w:rsid w:val="008353DF"/>
    <w:rsid w:val="00840A3C"/>
    <w:rsid w:val="008420D6"/>
    <w:rsid w:val="0084289E"/>
    <w:rsid w:val="00846EEC"/>
    <w:rsid w:val="0085010E"/>
    <w:rsid w:val="00850BF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B5B49"/>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53DA"/>
    <w:rsid w:val="00A92E8C"/>
    <w:rsid w:val="00AA4D89"/>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169BB"/>
    <w:rsid w:val="00C22AA7"/>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2F80"/>
    <w:rsid w:val="00F61344"/>
    <w:rsid w:val="00F636AC"/>
    <w:rsid w:val="00F6491A"/>
    <w:rsid w:val="00F805C8"/>
    <w:rsid w:val="00F83D1C"/>
    <w:rsid w:val="00F84546"/>
    <w:rsid w:val="00F87C27"/>
    <w:rsid w:val="00F90FFD"/>
    <w:rsid w:val="00F93F6C"/>
    <w:rsid w:val="00FA3294"/>
    <w:rsid w:val="00FB2D0B"/>
    <w:rsid w:val="00FB3A92"/>
    <w:rsid w:val="00FC00F3"/>
    <w:rsid w:val="00FC1401"/>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3B841DF39D8697D46FE6B6AAA36E59AB66A093F682E63D92BA57GEkDD" TargetMode="External"/><Relationship Id="rId18" Type="http://schemas.openxmlformats.org/officeDocument/2006/relationships/hyperlink" Target="consultantplus://offline/ref=3A3B841DF39D8697D46FE6B6AAA36E59AB6EA095FFD1B13FC3EF59E81558B97E6821EDCFC3087D2CGDk0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A3B841DF39D8697D46FE6B6AAA36E59AB6FA69EF8D6B13FC3EF59E81558B97E6821EDCFC3087D2DGDk5D" TargetMode="External"/><Relationship Id="rId17" Type="http://schemas.openxmlformats.org/officeDocument/2006/relationships/hyperlink" Target="consultantplus://offline/ref=3A3B841DF39D8697D46FE6B6AAA36E59AB6EA596FAD0B13FC3EF59E81558B97E6821EDCFC3087C29GDkFD" TargetMode="Externa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BGDk2D" TargetMode="External"/><Relationship Id="rId20" Type="http://schemas.openxmlformats.org/officeDocument/2006/relationships/hyperlink" Target="consultantplus://offline/ref=3A3B841DF39D8697D46FE6B6AAA36E59AB6EA596FAD0B13FC3EF59E81558B97E6821EDCFC3087C29GDk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5" Type="http://schemas.openxmlformats.org/officeDocument/2006/relationships/hyperlink" Target="consultantplus://offline/ref=3A3B841DF39D8697D46FE6B6AAA36E59AB6EA596FAD0B13FC3EF59E81558B97E6821EDCFC3087C2CGDk5D" TargetMode="External"/><Relationship Id="rId23" Type="http://schemas.openxmlformats.org/officeDocument/2006/relationships/theme" Target="theme/theme1.xm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167A296F4DFEC35CBB655EA1257E6696F68E1CEC3087EG2k7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3A3B841DF39D8697D46FE6B6AAA36E59AB6EA596FAD0B13FC3EF59E81558B97E6821EDCFC3087C2EGDk4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B8F8-E6BB-409D-838E-57DD0B25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7776</Words>
  <Characters>44326</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51999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2023-11-26T23:54:00Z</cp:lastPrinted>
  <dcterms:created xsi:type="dcterms:W3CDTF">2023-11-28T01:47:00Z</dcterms:created>
  <dcterms:modified xsi:type="dcterms:W3CDTF">2023-11-28T01:47:00Z</dcterms:modified>
</cp:coreProperties>
</file>